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C0A944" w14:textId="77777777" w:rsidR="001F59B8" w:rsidRDefault="001F59B8">
      <w:pPr>
        <w:pStyle w:val="a3"/>
        <w:spacing w:before="120"/>
        <w:ind w:left="3412" w:right="3415"/>
        <w:rPr>
          <w:color w:val="001F5F"/>
        </w:rPr>
      </w:pPr>
      <w:r>
        <w:rPr>
          <w:color w:val="001F5F"/>
        </w:rPr>
        <w:t>Аннотации к рабочим программам по предметам учебного плана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образовательной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программы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начального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общего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образования</w:t>
      </w:r>
    </w:p>
    <w:p w14:paraId="29DB5224" w14:textId="66BE9EEE" w:rsidR="00DC7350" w:rsidRDefault="001F59B8">
      <w:pPr>
        <w:pStyle w:val="a3"/>
        <w:spacing w:before="120"/>
        <w:ind w:left="3412" w:right="3415"/>
      </w:pPr>
      <w:r>
        <w:rPr>
          <w:color w:val="001F5F"/>
          <w:spacing w:val="-67"/>
        </w:rPr>
        <w:t xml:space="preserve"> </w:t>
      </w:r>
      <w:r>
        <w:rPr>
          <w:color w:val="001F5F"/>
        </w:rPr>
        <w:t>(1</w:t>
      </w:r>
      <w:r>
        <w:rPr>
          <w:color w:val="001F5F"/>
        </w:rPr>
        <w:t>–4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классы)</w:t>
      </w:r>
    </w:p>
    <w:p w14:paraId="5DEB02B2" w14:textId="39E3F7F0" w:rsidR="00DC7350" w:rsidRDefault="00DC7350">
      <w:pPr>
        <w:pStyle w:val="a3"/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3327"/>
      </w:tblGrid>
      <w:tr w:rsidR="00DC7350" w14:paraId="16AEFF5D" w14:textId="77777777">
        <w:trPr>
          <w:trHeight w:val="360"/>
        </w:trPr>
        <w:tc>
          <w:tcPr>
            <w:tcW w:w="2405" w:type="dxa"/>
            <w:shd w:val="clear" w:color="auto" w:fill="D9E1F3"/>
          </w:tcPr>
          <w:p w14:paraId="1BD35BC8" w14:textId="77777777" w:rsidR="00DC7350" w:rsidRDefault="001F59B8">
            <w:pPr>
              <w:pStyle w:val="TableParagraph"/>
              <w:spacing w:before="42"/>
              <w:ind w:left="735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</w:t>
            </w:r>
          </w:p>
        </w:tc>
        <w:tc>
          <w:tcPr>
            <w:tcW w:w="13327" w:type="dxa"/>
            <w:shd w:val="clear" w:color="auto" w:fill="D9E1F3"/>
          </w:tcPr>
          <w:p w14:paraId="1674B777" w14:textId="77777777" w:rsidR="00DC7350" w:rsidRDefault="001F59B8">
            <w:pPr>
              <w:pStyle w:val="TableParagraph"/>
              <w:spacing w:before="42"/>
              <w:ind w:left="4852" w:right="48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Аннотация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рабочей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программе</w:t>
            </w:r>
          </w:p>
        </w:tc>
      </w:tr>
      <w:tr w:rsidR="00DC7350" w14:paraId="510E2B03" w14:textId="77777777">
        <w:trPr>
          <w:trHeight w:val="7733"/>
        </w:trPr>
        <w:tc>
          <w:tcPr>
            <w:tcW w:w="2405" w:type="dxa"/>
          </w:tcPr>
          <w:p w14:paraId="52874FED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2C121955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4D628A60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58635D10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76F626FF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5C42EBF6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0E6328CB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0D20A0DB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37C7B25F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0312C4ED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0219667B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237D40DF" w14:textId="77777777" w:rsidR="00DC7350" w:rsidRDefault="00DC7350">
            <w:pPr>
              <w:pStyle w:val="TableParagraph"/>
              <w:spacing w:before="3"/>
              <w:rPr>
                <w:b/>
                <w:sz w:val="26"/>
              </w:rPr>
            </w:pPr>
          </w:p>
          <w:p w14:paraId="172E80BA" w14:textId="77777777" w:rsidR="00DC7350" w:rsidRDefault="001F59B8">
            <w:pPr>
              <w:pStyle w:val="TableParagraph"/>
              <w:ind w:left="852" w:right="420" w:hanging="404"/>
              <w:rPr>
                <w:b/>
                <w:sz w:val="24"/>
              </w:rPr>
            </w:pPr>
            <w:r>
              <w:rPr>
                <w:b/>
                <w:sz w:val="24"/>
              </w:rPr>
              <w:t>Русский язык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3327" w:type="dxa"/>
          </w:tcPr>
          <w:p w14:paraId="6E0D29F9" w14:textId="77777777" w:rsidR="00DC7350" w:rsidRDefault="001F59B8">
            <w:pPr>
              <w:pStyle w:val="TableParagraph"/>
              <w:ind w:left="109" w:right="56"/>
              <w:jc w:val="both"/>
              <w:rPr>
                <w:sz w:val="24"/>
              </w:rPr>
            </w:pPr>
            <w:r>
              <w:rPr>
                <w:color w:val="333333"/>
                <w:sz w:val="24"/>
              </w:rPr>
              <w:t>Рабочая программа учебного предмета «Русский язык» (предметная область «Русский язык и литературное чтение») на уровне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 xml:space="preserve">начального общего образования составлена на </w:t>
            </w:r>
            <w:r>
              <w:rPr>
                <w:color w:val="333333"/>
                <w:sz w:val="24"/>
              </w:rPr>
              <w:t>основе Требований к результатам освоения программы начального общего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Федерального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государственного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образовательного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стандарта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общего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образования,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Федеральной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pacing w:val="-1"/>
                <w:sz w:val="24"/>
              </w:rPr>
              <w:t>образовательной</w:t>
            </w:r>
            <w:r>
              <w:rPr>
                <w:color w:val="333333"/>
                <w:spacing w:val="-1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программы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общего</w:t>
            </w:r>
            <w:r>
              <w:rPr>
                <w:color w:val="333333"/>
                <w:spacing w:val="-1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образования,</w:t>
            </w:r>
            <w:r>
              <w:rPr>
                <w:color w:val="333333"/>
                <w:spacing w:val="-1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Федеральной</w:t>
            </w:r>
            <w:r>
              <w:rPr>
                <w:color w:val="333333"/>
                <w:spacing w:val="-1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рабоче</w:t>
            </w:r>
            <w:r>
              <w:rPr>
                <w:color w:val="333333"/>
                <w:sz w:val="24"/>
              </w:rPr>
              <w:t>й</w:t>
            </w:r>
            <w:r>
              <w:rPr>
                <w:color w:val="333333"/>
                <w:spacing w:val="-1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программы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по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учебному</w:t>
            </w:r>
            <w:r>
              <w:rPr>
                <w:color w:val="333333"/>
                <w:spacing w:val="-1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предмету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«Русский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язык»,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а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также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ориентирована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целевые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приоритеты,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сформулированные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федеральной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рабочей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программе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воспитания.</w:t>
            </w:r>
          </w:p>
          <w:p w14:paraId="0A101D76" w14:textId="77777777" w:rsidR="00DC7350" w:rsidRDefault="001F59B8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достижение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следующих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целей:</w:t>
            </w:r>
          </w:p>
          <w:p w14:paraId="2746EFD7" w14:textId="77777777" w:rsidR="00DC7350" w:rsidRDefault="001F59B8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</w:tabs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приобретение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первоначальных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многообразии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Федерации, о языке как одной из главных духовно нравственных ценностей народа; понимание роли 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</w:t>
            </w:r>
            <w:r>
              <w:rPr>
                <w:sz w:val="24"/>
              </w:rPr>
              <w:t>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Федерации; понимание роли русского языка как языка межнационального общения; осознание правильной устной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 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показателя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человека;</w:t>
            </w:r>
          </w:p>
          <w:p w14:paraId="676BD8E1" w14:textId="77777777" w:rsidR="00DC7350" w:rsidRDefault="001F59B8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</w:tabs>
              <w:spacing w:before="2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овладение основными видами речевой </w:t>
            </w:r>
            <w:r>
              <w:rPr>
                <w:sz w:val="24"/>
              </w:rPr>
              <w:t>деятельности на основе первоначальных представлений о нормах современного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языка: аудирование,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говорение,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чтение, письмо;</w:t>
            </w:r>
          </w:p>
          <w:p w14:paraId="2F6C1E69" w14:textId="77777777" w:rsidR="00DC7350" w:rsidRDefault="001F59B8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</w:tabs>
              <w:spacing w:before="1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первоначальными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фонетика,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лексика,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морфемика, морфология и синтаксис; об основных единицах языка, их признаках и особенностях употребления в речи;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речевой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(орфоэпических,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лексических,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грамматических,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орфографических</w:t>
            </w:r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пунктуационных)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речевого этикета;</w:t>
            </w:r>
          </w:p>
          <w:p w14:paraId="61D7607C" w14:textId="77777777" w:rsidR="00DC7350" w:rsidRDefault="001F59B8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речевой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(орфоэпических,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лексических,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грамматических,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орфографических,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пунктуационных)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речевого этикета;</w:t>
            </w:r>
          </w:p>
          <w:p w14:paraId="1E9D53AF" w14:textId="77777777" w:rsidR="00DC7350" w:rsidRDefault="001F59B8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</w:tabs>
              <w:spacing w:before="2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успешному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изменяющимся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дальнейшему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успешному образованию.</w:t>
            </w:r>
          </w:p>
          <w:p w14:paraId="14A023DD" w14:textId="77777777" w:rsidR="00DC7350" w:rsidRDefault="001F59B8">
            <w:pPr>
              <w:pStyle w:val="TableParagraph"/>
              <w:spacing w:before="1"/>
              <w:ind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разработана на основе ФГОС НОО 2021 г., планируемых результатов начального общего образования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 с ООП</w:t>
            </w:r>
            <w:r>
              <w:rPr>
                <w:sz w:val="24"/>
              </w:rPr>
              <w:t xml:space="preserve"> НОО, УП, УМК «Русский язык» Канакина В.П., Горецкий В.Г., Бойкина М.В.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(1класс),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УМК “Русский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язык”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Климанова Л.Ф., Бабушкина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Т.В.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(2, 3, 4 классы).</w:t>
            </w:r>
          </w:p>
          <w:p w14:paraId="5E8C8D1B" w14:textId="77777777" w:rsidR="00DC7350" w:rsidRDefault="001F59B8">
            <w:pPr>
              <w:pStyle w:val="TableParagraph"/>
              <w:spacing w:line="270" w:lineRule="atLeast"/>
              <w:ind w:left="109" w:right="57"/>
              <w:jc w:val="both"/>
              <w:rPr>
                <w:sz w:val="24"/>
              </w:rPr>
            </w:pPr>
            <w:r>
              <w:rPr>
                <w:sz w:val="24"/>
              </w:rPr>
              <w:t>Содержание обучения русскому языку в 1 классе предусматривает изучение программного материала в рамках “Об</w:t>
            </w:r>
            <w:r>
              <w:rPr>
                <w:sz w:val="24"/>
              </w:rPr>
              <w:t>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грамоте” разделов “Развитие речи”, “Слово и предложение”, “Фонетика”, “Графика”,”Письмо”, “Орфография и пунктуация”;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 “Систематического курса” - “Общие сведения о языке”, “Фонетика”, “Графика”, “Орфоэпия”, “Лексика”, “Синтаксис”,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“Орфография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пунктуация”, “Развитие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речи”.</w:t>
            </w:r>
          </w:p>
        </w:tc>
      </w:tr>
    </w:tbl>
    <w:p w14:paraId="2794E2A4" w14:textId="77777777" w:rsidR="00DC7350" w:rsidRDefault="00DC7350">
      <w:pPr>
        <w:spacing w:line="270" w:lineRule="atLeast"/>
        <w:jc w:val="both"/>
        <w:rPr>
          <w:sz w:val="24"/>
        </w:rPr>
        <w:sectPr w:rsidR="00DC7350">
          <w:type w:val="continuous"/>
          <w:pgSz w:w="16840" w:h="11910" w:orient="landscape"/>
          <w:pgMar w:top="36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3327"/>
      </w:tblGrid>
      <w:tr w:rsidR="00DC7350" w14:paraId="07CEF661" w14:textId="77777777">
        <w:trPr>
          <w:trHeight w:val="2488"/>
        </w:trPr>
        <w:tc>
          <w:tcPr>
            <w:tcW w:w="2405" w:type="dxa"/>
          </w:tcPr>
          <w:p w14:paraId="15C76B2C" w14:textId="77777777" w:rsidR="00DC7350" w:rsidRDefault="00DC7350">
            <w:pPr>
              <w:pStyle w:val="TableParagraph"/>
              <w:rPr>
                <w:sz w:val="24"/>
              </w:rPr>
            </w:pPr>
          </w:p>
        </w:tc>
        <w:tc>
          <w:tcPr>
            <w:tcW w:w="13327" w:type="dxa"/>
          </w:tcPr>
          <w:p w14:paraId="1E67364D" w14:textId="77777777" w:rsidR="00DC7350" w:rsidRDefault="001F59B8">
            <w:pPr>
              <w:pStyle w:val="TableParagraph"/>
              <w:ind w:left="109" w:right="57"/>
              <w:jc w:val="both"/>
              <w:rPr>
                <w:sz w:val="24"/>
              </w:rPr>
            </w:pPr>
            <w:r>
              <w:rPr>
                <w:sz w:val="24"/>
              </w:rPr>
              <w:t>Содержание обучения русскому языку в 2, 3, 4 классах предусматривает изучение программного материала в рамках разделов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“Общие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русском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языке”,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“Фонетика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графика”,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“Орфоэпия”,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“Лексика”,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“Состав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слова”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(морфемика),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“Морфология”,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“Синтаксис”, “Орфография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пунктуация”, “Развитие речи”.</w:t>
            </w:r>
          </w:p>
          <w:p w14:paraId="789AEE1A" w14:textId="77777777" w:rsidR="00DC7350" w:rsidRDefault="001F59B8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“Русский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675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6AAD5C3F" w14:textId="77777777" w:rsidR="00DC7350" w:rsidRDefault="001F59B8">
            <w:pPr>
              <w:pStyle w:val="TableParagraph"/>
              <w:numPr>
                <w:ilvl w:val="0"/>
                <w:numId w:val="10"/>
              </w:numPr>
              <w:tabs>
                <w:tab w:val="left" w:pos="829"/>
                <w:tab w:val="left" w:pos="830"/>
              </w:tabs>
              <w:ind w:right="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165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неделю,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33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z w:val="24"/>
              </w:rPr>
              <w:t>дели):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92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(23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недели)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урокам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письму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обучения грамоте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73 ч (10 учебных недель)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урокам русского языка.</w:t>
            </w:r>
          </w:p>
          <w:p w14:paraId="17B8C005" w14:textId="77777777" w:rsidR="00DC7350" w:rsidRDefault="001F59B8">
            <w:pPr>
              <w:pStyle w:val="TableParagraph"/>
              <w:numPr>
                <w:ilvl w:val="0"/>
                <w:numId w:val="10"/>
              </w:numPr>
              <w:tabs>
                <w:tab w:val="left" w:pos="829"/>
                <w:tab w:val="left" w:pos="830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5AB3F35" w14:textId="77777777" w:rsidR="00DC7350" w:rsidRDefault="001F59B8">
            <w:pPr>
              <w:pStyle w:val="TableParagraph"/>
              <w:numPr>
                <w:ilvl w:val="0"/>
                <w:numId w:val="10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35A4A15B" w14:textId="77777777" w:rsidR="00DC7350" w:rsidRDefault="001F59B8">
            <w:pPr>
              <w:pStyle w:val="TableParagraph"/>
              <w:numPr>
                <w:ilvl w:val="0"/>
                <w:numId w:val="10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DC7350" w14:paraId="56031390" w14:textId="77777777">
        <w:trPr>
          <w:trHeight w:val="281"/>
        </w:trPr>
        <w:tc>
          <w:tcPr>
            <w:tcW w:w="2405" w:type="dxa"/>
            <w:tcBorders>
              <w:bottom w:val="nil"/>
            </w:tcBorders>
          </w:tcPr>
          <w:p w14:paraId="29CEA44E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bottom w:val="nil"/>
            </w:tcBorders>
          </w:tcPr>
          <w:p w14:paraId="77821F98" w14:textId="77777777" w:rsidR="00DC7350" w:rsidRDefault="001F59B8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Рабочая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программа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по</w:t>
            </w:r>
            <w:r>
              <w:rPr>
                <w:color w:val="333333"/>
                <w:spacing w:val="-10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учебному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предмету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«Литературное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чтение»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(предметная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область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«Русский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язык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литературное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чтение»)</w:t>
            </w:r>
          </w:p>
        </w:tc>
      </w:tr>
      <w:tr w:rsidR="00DC7350" w14:paraId="0C097257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4F125334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0D0ECE35" w14:textId="77777777" w:rsidR="00DC7350" w:rsidRDefault="001F59B8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2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уровне</w:t>
            </w:r>
            <w:r>
              <w:rPr>
                <w:color w:val="333333"/>
                <w:spacing w:val="2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</w:t>
            </w:r>
            <w:r>
              <w:rPr>
                <w:color w:val="333333"/>
                <w:spacing w:val="2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общего</w:t>
            </w:r>
            <w:r>
              <w:rPr>
                <w:color w:val="333333"/>
                <w:spacing w:val="2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</w:t>
            </w:r>
            <w:r>
              <w:rPr>
                <w:color w:val="333333"/>
                <w:spacing w:val="2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составлена</w:t>
            </w:r>
            <w:r>
              <w:rPr>
                <w:color w:val="333333"/>
                <w:spacing w:val="2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2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основе</w:t>
            </w:r>
            <w:r>
              <w:rPr>
                <w:color w:val="333333"/>
                <w:spacing w:val="2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Требований</w:t>
            </w:r>
            <w:r>
              <w:rPr>
                <w:color w:val="333333"/>
                <w:spacing w:val="2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</w:t>
            </w:r>
            <w:r>
              <w:rPr>
                <w:color w:val="333333"/>
                <w:spacing w:val="2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результатам</w:t>
            </w:r>
            <w:r>
              <w:rPr>
                <w:color w:val="333333"/>
                <w:spacing w:val="2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освоения</w:t>
            </w:r>
            <w:r>
              <w:rPr>
                <w:color w:val="333333"/>
                <w:spacing w:val="2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программы</w:t>
            </w:r>
            <w:r>
              <w:rPr>
                <w:color w:val="333333"/>
                <w:spacing w:val="2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</w:t>
            </w:r>
          </w:p>
        </w:tc>
      </w:tr>
      <w:tr w:rsidR="00DC7350" w14:paraId="74FCA28A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61743817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4298A4F2" w14:textId="77777777" w:rsidR="00DC7350" w:rsidRDefault="001F59B8">
            <w:pPr>
              <w:pStyle w:val="TableParagraph"/>
              <w:tabs>
                <w:tab w:val="left" w:pos="1080"/>
                <w:tab w:val="left" w:pos="2570"/>
                <w:tab w:val="left" w:pos="4239"/>
                <w:tab w:val="left" w:pos="6278"/>
                <w:tab w:val="left" w:pos="8308"/>
                <w:tab w:val="left" w:pos="9535"/>
                <w:tab w:val="left" w:pos="10913"/>
                <w:tab w:val="left" w:pos="11885"/>
              </w:tabs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общего</w:t>
            </w:r>
            <w:r>
              <w:rPr>
                <w:color w:val="333333"/>
                <w:sz w:val="24"/>
              </w:rPr>
              <w:tab/>
              <w:t>образования</w:t>
            </w:r>
            <w:r>
              <w:rPr>
                <w:color w:val="333333"/>
                <w:sz w:val="24"/>
              </w:rPr>
              <w:tab/>
              <w:t>Федерального</w:t>
            </w:r>
            <w:r>
              <w:rPr>
                <w:color w:val="333333"/>
                <w:sz w:val="24"/>
              </w:rPr>
              <w:tab/>
              <w:t>государственного</w:t>
            </w:r>
            <w:r>
              <w:rPr>
                <w:color w:val="333333"/>
                <w:sz w:val="24"/>
              </w:rPr>
              <w:tab/>
              <w:t>образовательного</w:t>
            </w:r>
            <w:r>
              <w:rPr>
                <w:color w:val="333333"/>
                <w:sz w:val="24"/>
              </w:rPr>
              <w:tab/>
              <w:t>стандарта</w:t>
            </w:r>
            <w:r>
              <w:rPr>
                <w:color w:val="333333"/>
                <w:sz w:val="24"/>
              </w:rPr>
              <w:tab/>
              <w:t>начального</w:t>
            </w:r>
            <w:r>
              <w:rPr>
                <w:color w:val="333333"/>
                <w:sz w:val="24"/>
              </w:rPr>
              <w:tab/>
              <w:t>общего</w:t>
            </w:r>
            <w:r>
              <w:rPr>
                <w:color w:val="333333"/>
                <w:sz w:val="24"/>
              </w:rPr>
              <w:tab/>
              <w:t>образования,</w:t>
            </w:r>
          </w:p>
        </w:tc>
      </w:tr>
      <w:tr w:rsidR="00DC7350" w14:paraId="7A8DC313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1AF4850A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31A0A2AE" w14:textId="77777777" w:rsidR="00DC7350" w:rsidRDefault="001F59B8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Федеральной</w:t>
            </w:r>
            <w:r>
              <w:rPr>
                <w:color w:val="333333"/>
                <w:spacing w:val="4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образовательной</w:t>
            </w:r>
            <w:r>
              <w:rPr>
                <w:color w:val="333333"/>
                <w:spacing w:val="4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программы</w:t>
            </w:r>
            <w:r>
              <w:rPr>
                <w:color w:val="333333"/>
                <w:spacing w:val="40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</w:t>
            </w:r>
            <w:r>
              <w:rPr>
                <w:color w:val="333333"/>
                <w:spacing w:val="4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общего</w:t>
            </w:r>
            <w:r>
              <w:rPr>
                <w:color w:val="333333"/>
                <w:spacing w:val="4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образования,</w:t>
            </w:r>
            <w:r>
              <w:rPr>
                <w:color w:val="333333"/>
                <w:spacing w:val="4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Федеральной</w:t>
            </w:r>
            <w:r>
              <w:rPr>
                <w:color w:val="333333"/>
                <w:spacing w:val="4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рабочей</w:t>
            </w:r>
            <w:r>
              <w:rPr>
                <w:color w:val="333333"/>
                <w:spacing w:val="4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программы</w:t>
            </w:r>
            <w:r>
              <w:rPr>
                <w:color w:val="333333"/>
                <w:spacing w:val="4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по</w:t>
            </w:r>
            <w:r>
              <w:rPr>
                <w:color w:val="333333"/>
                <w:spacing w:val="4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учебному</w:t>
            </w:r>
          </w:p>
        </w:tc>
      </w:tr>
      <w:tr w:rsidR="00DC7350" w14:paraId="7B618BFA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2B81B640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2A3982F4" w14:textId="77777777" w:rsidR="00DC7350" w:rsidRDefault="001F59B8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предмету</w:t>
            </w:r>
            <w:r>
              <w:rPr>
                <w:color w:val="333333"/>
                <w:spacing w:val="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«Литературное</w:t>
            </w:r>
            <w:r>
              <w:rPr>
                <w:color w:val="333333"/>
                <w:spacing w:val="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чтение»,</w:t>
            </w:r>
            <w:r>
              <w:rPr>
                <w:color w:val="333333"/>
                <w:spacing w:val="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а</w:t>
            </w:r>
            <w:r>
              <w:rPr>
                <w:color w:val="333333"/>
                <w:spacing w:val="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также</w:t>
            </w:r>
            <w:r>
              <w:rPr>
                <w:color w:val="333333"/>
                <w:spacing w:val="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ориентирована</w:t>
            </w:r>
            <w:r>
              <w:rPr>
                <w:color w:val="333333"/>
                <w:spacing w:val="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целевые</w:t>
            </w:r>
            <w:r>
              <w:rPr>
                <w:color w:val="333333"/>
                <w:spacing w:val="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приоритеты,</w:t>
            </w:r>
            <w:r>
              <w:rPr>
                <w:color w:val="333333"/>
                <w:spacing w:val="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сформулированные</w:t>
            </w:r>
            <w:r>
              <w:rPr>
                <w:color w:val="333333"/>
                <w:spacing w:val="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</w:t>
            </w:r>
            <w:r>
              <w:rPr>
                <w:color w:val="333333"/>
                <w:spacing w:val="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федеральной</w:t>
            </w:r>
            <w:r>
              <w:rPr>
                <w:color w:val="333333"/>
                <w:spacing w:val="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рабочей</w:t>
            </w:r>
          </w:p>
        </w:tc>
      </w:tr>
      <w:tr w:rsidR="00DC7350" w14:paraId="267EF792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6843DEA5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0EC13E48" w14:textId="77777777" w:rsidR="00DC7350" w:rsidRDefault="001F59B8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программе</w:t>
            </w:r>
            <w:r>
              <w:rPr>
                <w:color w:val="333333"/>
                <w:spacing w:val="-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воспитания.</w:t>
            </w:r>
          </w:p>
        </w:tc>
      </w:tr>
      <w:tr w:rsidR="00DC7350" w14:paraId="55066D1E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6FEC6458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5AD268AC" w14:textId="77777777" w:rsidR="00DC7350" w:rsidRDefault="001F59B8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Цель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становление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грамотного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читателя,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мотивированного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использованию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читательской</w:t>
            </w:r>
          </w:p>
        </w:tc>
      </w:tr>
      <w:tr w:rsidR="00DC7350" w14:paraId="344B2A46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7295018B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5969360B" w14:textId="77777777" w:rsidR="00DC7350" w:rsidRDefault="001F59B8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саморазвития,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осознающего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успешности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обучения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</w:p>
        </w:tc>
      </w:tr>
      <w:tr w:rsidR="00DC7350" w14:paraId="4DD20270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42A196F2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4C28A1BF" w14:textId="77777777" w:rsidR="00DC7350" w:rsidRDefault="001F59B8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жизни,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эмоционально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откликающегося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прослушанное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прочитаннное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произведение.</w:t>
            </w:r>
          </w:p>
        </w:tc>
      </w:tr>
      <w:tr w:rsidR="00DC7350" w14:paraId="27096BC9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0CB46BAA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00931E98" w14:textId="77777777" w:rsidR="00DC7350" w:rsidRDefault="001F59B8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г.,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DC7350" w14:paraId="6174C93C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2F78CB33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481825F3" w14:textId="77777777" w:rsidR="00DC7350" w:rsidRDefault="001F59B8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соответствии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УП,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«Литературное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чтение»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Климанова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Л.Ф..,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Бойкина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М.В.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(1класс),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“Литературное</w:t>
            </w:r>
          </w:p>
        </w:tc>
      </w:tr>
      <w:tr w:rsidR="00DC7350" w14:paraId="19151EB0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5858DECF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64688722" w14:textId="77777777" w:rsidR="00DC7350" w:rsidRDefault="001F59B8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чтение”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Климанова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Л.Ф.,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Горецкий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В.Г.,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Виноградова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Л.А.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(2,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3, 4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классы).</w:t>
            </w:r>
          </w:p>
        </w:tc>
      </w:tr>
      <w:tr w:rsidR="00DC7350" w14:paraId="77078031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5A46F8AA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6FBE6A78" w14:textId="77777777" w:rsidR="00DC7350" w:rsidRDefault="001F59B8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«Литературное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чтение»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начинается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вводным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интегрированным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курсом</w:t>
            </w:r>
          </w:p>
        </w:tc>
      </w:tr>
      <w:tr w:rsidR="00DC7350" w14:paraId="563F9C17" w14:textId="77777777">
        <w:trPr>
          <w:trHeight w:val="1104"/>
        </w:trPr>
        <w:tc>
          <w:tcPr>
            <w:tcW w:w="2405" w:type="dxa"/>
            <w:tcBorders>
              <w:top w:val="nil"/>
              <w:bottom w:val="nil"/>
            </w:tcBorders>
          </w:tcPr>
          <w:p w14:paraId="75CDC8B7" w14:textId="77777777" w:rsidR="00DC7350" w:rsidRDefault="001F59B8">
            <w:pPr>
              <w:pStyle w:val="TableParagraph"/>
              <w:spacing w:before="133"/>
              <w:ind w:left="831" w:right="418" w:hanging="39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Литературное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чтение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729A0A7D" w14:textId="77777777" w:rsidR="00DC7350" w:rsidRDefault="001F59B8">
            <w:pPr>
              <w:pStyle w:val="TableParagraph"/>
              <w:ind w:left="109"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“Обучение грамоте” (180 ч.: 100 ч. предмета “Русский язык” и 80 ч предмета </w:t>
            </w:r>
            <w:r>
              <w:rPr>
                <w:sz w:val="24"/>
              </w:rPr>
              <w:t>“Литературное чтение”) и предусматривает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разделов: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“Развитие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речи”,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“Фонетика”,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“Чтение”.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грамоте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начинается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систематический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“Литературное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чтение”,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который отводится 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менее 10 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недель.</w:t>
            </w:r>
          </w:p>
          <w:p w14:paraId="1A9160E9" w14:textId="77777777" w:rsidR="00DC7350" w:rsidRDefault="001F59B8">
            <w:pPr>
              <w:pStyle w:val="TableParagraph"/>
              <w:spacing w:line="261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программного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строится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“Сказка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фольклорная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(народная)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литературная</w:t>
            </w:r>
          </w:p>
        </w:tc>
      </w:tr>
      <w:tr w:rsidR="00DC7350" w14:paraId="2EBD3B50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61540934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6FF1EA7A" w14:textId="77777777" w:rsidR="00DC7350" w:rsidRDefault="001F59B8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(авторская),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“Произведения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детей”,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“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природе”,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“Устное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творчество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малые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фольклорные</w:t>
            </w:r>
          </w:p>
        </w:tc>
      </w:tr>
      <w:tr w:rsidR="00DC7350" w14:paraId="3906C70E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2C99429B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0E9D0649" w14:textId="77777777" w:rsidR="00DC7350" w:rsidRDefault="001F59B8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pacing w:val="-1"/>
                <w:sz w:val="24"/>
              </w:rPr>
              <w:t>жанры”,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“Произведения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братьях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наших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меньших”,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“Произведения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маме”,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“Фольклорные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авторские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чудесах</w:t>
            </w:r>
          </w:p>
        </w:tc>
      </w:tr>
      <w:tr w:rsidR="00DC7350" w14:paraId="6F05CFF9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540F4830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69514D0D" w14:textId="77777777" w:rsidR="00DC7350" w:rsidRDefault="001F59B8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фантазии”,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“Библиографическая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культура”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книгой).</w:t>
            </w:r>
          </w:p>
        </w:tc>
      </w:tr>
      <w:tr w:rsidR="00DC7350" w14:paraId="63C50377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4D088502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5AE379D0" w14:textId="77777777" w:rsidR="00DC7350" w:rsidRDefault="001F59B8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“Литературное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чтение”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</w:p>
        </w:tc>
      </w:tr>
      <w:tr w:rsidR="00DC7350" w14:paraId="729D8025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1822E372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0D7C3F85" w14:textId="77777777" w:rsidR="00DC7350" w:rsidRDefault="001F59B8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программного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разделов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“О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Родине”,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“Фольклор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(устное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народное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творчество),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“Звуки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краски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</w:p>
        </w:tc>
      </w:tr>
      <w:tr w:rsidR="00DC7350" w14:paraId="4DD4FEFE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1F49F970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73F30A09" w14:textId="77777777" w:rsidR="00DC7350" w:rsidRDefault="001F59B8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природы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разное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года”,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“О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детях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дружбе”,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“мир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сказок”,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“О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братьях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наших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меньших”,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“О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наших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близких,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семье”,</w:t>
            </w:r>
          </w:p>
        </w:tc>
      </w:tr>
      <w:tr w:rsidR="00DC7350" w14:paraId="28173A6D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7F473CB2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6AF0847A" w14:textId="77777777" w:rsidR="00DC7350" w:rsidRDefault="001F59B8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“Зарубежная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литература”,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“Библиографическая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книгой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справочной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литературой).</w:t>
            </w:r>
          </w:p>
        </w:tc>
      </w:tr>
      <w:tr w:rsidR="00DC7350" w14:paraId="0249BE6F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1E29360D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2E0B4B05" w14:textId="77777777" w:rsidR="00DC7350" w:rsidRDefault="001F59B8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“Литературное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чтение”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“</w:t>
            </w:r>
            <w:r>
              <w:rPr>
                <w:color w:val="333333"/>
                <w:sz w:val="24"/>
              </w:rPr>
              <w:t>О</w:t>
            </w:r>
            <w:r>
              <w:rPr>
                <w:color w:val="333333"/>
                <w:spacing w:val="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Родине</w:t>
            </w:r>
            <w:r>
              <w:rPr>
                <w:color w:val="333333"/>
                <w:spacing w:val="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6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её</w:t>
            </w:r>
            <w:r>
              <w:rPr>
                <w:color w:val="333333"/>
                <w:spacing w:val="6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истории”,</w:t>
            </w:r>
            <w:r>
              <w:rPr>
                <w:color w:val="333333"/>
                <w:spacing w:val="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“Фольклор</w:t>
            </w:r>
          </w:p>
        </w:tc>
      </w:tr>
      <w:tr w:rsidR="00DC7350" w14:paraId="030426EC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621B63F7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4FD6EB0D" w14:textId="77777777" w:rsidR="00DC7350" w:rsidRDefault="001F59B8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(устное</w:t>
            </w:r>
            <w:r>
              <w:rPr>
                <w:color w:val="333333"/>
                <w:spacing w:val="3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народное</w:t>
            </w:r>
            <w:r>
              <w:rPr>
                <w:color w:val="333333"/>
                <w:spacing w:val="3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творчество”,</w:t>
            </w:r>
            <w:r>
              <w:rPr>
                <w:color w:val="333333"/>
                <w:spacing w:val="3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“Фольклорная</w:t>
            </w:r>
            <w:r>
              <w:rPr>
                <w:color w:val="333333"/>
                <w:spacing w:val="3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сказка</w:t>
            </w:r>
            <w:r>
              <w:rPr>
                <w:color w:val="333333"/>
                <w:spacing w:val="3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как</w:t>
            </w:r>
            <w:r>
              <w:rPr>
                <w:color w:val="333333"/>
                <w:spacing w:val="3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отражение</w:t>
            </w:r>
            <w:r>
              <w:rPr>
                <w:color w:val="333333"/>
                <w:spacing w:val="3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общечеловеческих</w:t>
            </w:r>
            <w:r>
              <w:rPr>
                <w:color w:val="333333"/>
                <w:spacing w:val="3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ценностей</w:t>
            </w:r>
            <w:r>
              <w:rPr>
                <w:color w:val="333333"/>
                <w:spacing w:val="3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3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нравственных</w:t>
            </w:r>
            <w:r>
              <w:rPr>
                <w:color w:val="333333"/>
                <w:spacing w:val="3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правил”,</w:t>
            </w:r>
          </w:p>
        </w:tc>
      </w:tr>
      <w:tr w:rsidR="00DC7350" w14:paraId="027F3FD9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5155CD00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63A66BB7" w14:textId="77777777" w:rsidR="00DC7350" w:rsidRDefault="001F59B8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“Круг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чтения: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народная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песня”,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“Творчество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А.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С.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Пушкина”,</w:t>
            </w:r>
            <w:r>
              <w:rPr>
                <w:color w:val="333333"/>
                <w:spacing w:val="-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“Творчество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И.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А.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Крылова”,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“Картины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природы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произведениях</w:t>
            </w:r>
          </w:p>
        </w:tc>
      </w:tr>
      <w:tr w:rsidR="00DC7350" w14:paraId="61EE04FB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66C11EAD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19C2D18E" w14:textId="77777777" w:rsidR="00DC7350" w:rsidRDefault="001F59B8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поэтов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писателей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ХIХ–ХХ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веков”,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“Творчество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Л. Н.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Толстого”,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“Литературная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сказка”,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“Произведения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взаимоотношениях</w:t>
            </w:r>
          </w:p>
        </w:tc>
      </w:tr>
      <w:tr w:rsidR="00DC7350" w14:paraId="1B60322F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03420D92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180F3B3C" w14:textId="77777777" w:rsidR="00DC7350" w:rsidRDefault="001F59B8">
            <w:pPr>
              <w:pStyle w:val="TableParagraph"/>
              <w:tabs>
                <w:tab w:val="left" w:pos="1254"/>
                <w:tab w:val="left" w:pos="1619"/>
                <w:tab w:val="left" w:pos="3063"/>
                <w:tab w:val="left" w:pos="4859"/>
                <w:tab w:val="left" w:pos="5215"/>
                <w:tab w:val="left" w:pos="6183"/>
                <w:tab w:val="left" w:pos="6526"/>
                <w:tab w:val="left" w:pos="8552"/>
                <w:tab w:val="left" w:pos="10364"/>
                <w:tab w:val="left" w:pos="11912"/>
              </w:tabs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человека</w:t>
            </w:r>
            <w:r>
              <w:rPr>
                <w:color w:val="333333"/>
                <w:sz w:val="24"/>
              </w:rPr>
              <w:tab/>
              <w:t>и</w:t>
            </w:r>
            <w:r>
              <w:rPr>
                <w:color w:val="333333"/>
                <w:sz w:val="24"/>
              </w:rPr>
              <w:tab/>
              <w:t>животных”,</w:t>
            </w:r>
            <w:r>
              <w:rPr>
                <w:color w:val="333333"/>
                <w:sz w:val="24"/>
              </w:rPr>
              <w:tab/>
              <w:t>“Произведения</w:t>
            </w:r>
            <w:r>
              <w:rPr>
                <w:color w:val="333333"/>
                <w:sz w:val="24"/>
              </w:rPr>
              <w:tab/>
              <w:t>о</w:t>
            </w:r>
            <w:r>
              <w:rPr>
                <w:color w:val="333333"/>
                <w:sz w:val="24"/>
              </w:rPr>
              <w:tab/>
              <w:t>детях”,</w:t>
            </w:r>
            <w:r>
              <w:rPr>
                <w:color w:val="333333"/>
                <w:sz w:val="24"/>
              </w:rPr>
              <w:tab/>
              <w:t>“</w:t>
            </w:r>
            <w:r>
              <w:rPr>
                <w:color w:val="333333"/>
                <w:sz w:val="24"/>
              </w:rPr>
              <w:tab/>
              <w:t>Юмористические</w:t>
            </w:r>
            <w:r>
              <w:rPr>
                <w:color w:val="333333"/>
                <w:sz w:val="24"/>
              </w:rPr>
              <w:tab/>
              <w:t>произведения”</w:t>
            </w:r>
            <w:r>
              <w:rPr>
                <w:i/>
                <w:color w:val="333333"/>
                <w:sz w:val="24"/>
              </w:rPr>
              <w:t>,</w:t>
            </w:r>
            <w:r>
              <w:rPr>
                <w:i/>
                <w:color w:val="333333"/>
                <w:sz w:val="24"/>
              </w:rPr>
              <w:tab/>
            </w:r>
            <w:r>
              <w:rPr>
                <w:color w:val="333333"/>
                <w:sz w:val="24"/>
              </w:rPr>
              <w:t>“Зарубежная</w:t>
            </w:r>
            <w:r>
              <w:rPr>
                <w:color w:val="333333"/>
                <w:sz w:val="24"/>
              </w:rPr>
              <w:tab/>
              <w:t>литература”,</w:t>
            </w:r>
          </w:p>
        </w:tc>
      </w:tr>
      <w:tr w:rsidR="00DC7350" w14:paraId="2CA669DD" w14:textId="77777777">
        <w:trPr>
          <w:trHeight w:val="271"/>
        </w:trPr>
        <w:tc>
          <w:tcPr>
            <w:tcW w:w="2405" w:type="dxa"/>
            <w:tcBorders>
              <w:top w:val="nil"/>
            </w:tcBorders>
          </w:tcPr>
          <w:p w14:paraId="54720732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</w:tcBorders>
          </w:tcPr>
          <w:p w14:paraId="358AE600" w14:textId="77777777" w:rsidR="00DC7350" w:rsidRDefault="001F59B8">
            <w:pPr>
              <w:pStyle w:val="TableParagraph"/>
              <w:spacing w:line="252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“Библиографическая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 xml:space="preserve">культура </w:t>
            </w:r>
            <w:r>
              <w:rPr>
                <w:color w:val="333333"/>
                <w:sz w:val="24"/>
              </w:rPr>
              <w:t>(работа с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детской книгой и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справочной литературой”.</w:t>
            </w:r>
          </w:p>
        </w:tc>
      </w:tr>
    </w:tbl>
    <w:p w14:paraId="0738114A" w14:textId="77777777" w:rsidR="00DC7350" w:rsidRDefault="00DC7350">
      <w:pPr>
        <w:spacing w:line="252" w:lineRule="exact"/>
        <w:rPr>
          <w:sz w:val="24"/>
        </w:rPr>
        <w:sectPr w:rsidR="00DC7350">
          <w:pgSz w:w="16840" w:h="11910" w:orient="landscape"/>
          <w:pgMar w:top="42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3327"/>
      </w:tblGrid>
      <w:tr w:rsidR="00DC7350" w14:paraId="47B5215D" w14:textId="77777777">
        <w:trPr>
          <w:trHeight w:val="2764"/>
        </w:trPr>
        <w:tc>
          <w:tcPr>
            <w:tcW w:w="2405" w:type="dxa"/>
          </w:tcPr>
          <w:p w14:paraId="0CFBFABC" w14:textId="77777777" w:rsidR="00DC7350" w:rsidRDefault="00DC7350">
            <w:pPr>
              <w:pStyle w:val="TableParagraph"/>
              <w:rPr>
                <w:sz w:val="24"/>
              </w:rPr>
            </w:pPr>
          </w:p>
        </w:tc>
        <w:tc>
          <w:tcPr>
            <w:tcW w:w="13327" w:type="dxa"/>
          </w:tcPr>
          <w:p w14:paraId="39CEB046" w14:textId="77777777" w:rsidR="00DC7350" w:rsidRDefault="001F59B8">
            <w:pPr>
              <w:pStyle w:val="TableParagraph"/>
              <w:ind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>Содержание рабочей программы учебного предмета “Литературное чтение” для 4 класса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“О Родине, героические страницы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истории”, “Фольклор”(устное народное творчество),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“Творчество А.С. </w:t>
            </w:r>
            <w:r>
              <w:rPr>
                <w:sz w:val="24"/>
              </w:rPr>
              <w:t>Пушкина”, “Творчество И.А. Крылова”, “Творчество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М.Ю. Лермонтова”, “Литературная сказка”, “Картины природы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произведениях поэтов и писателей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XX веков”,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“Творчество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Л.Н.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Толстого”,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детях”,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</w:t>
            </w:r>
            <w:r>
              <w:rPr>
                <w:sz w:val="24"/>
              </w:rPr>
              <w:t>Пьеса”,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“Юмористические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произведения”,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“Зарубежная литература”,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“Библиографическая культура”.</w:t>
            </w:r>
          </w:p>
          <w:p w14:paraId="494D4D30" w14:textId="77777777" w:rsidR="00DC7350" w:rsidRDefault="001F59B8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“Литературное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чтение”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540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35970986" w14:textId="77777777" w:rsidR="00DC7350" w:rsidRDefault="001F59B8">
            <w:pPr>
              <w:pStyle w:val="TableParagraph"/>
              <w:numPr>
                <w:ilvl w:val="0"/>
                <w:numId w:val="9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7E552069" w14:textId="77777777" w:rsidR="00DC7350" w:rsidRDefault="001F59B8">
            <w:pPr>
              <w:pStyle w:val="TableParagraph"/>
              <w:numPr>
                <w:ilvl w:val="0"/>
                <w:numId w:val="9"/>
              </w:numPr>
              <w:tabs>
                <w:tab w:val="left" w:pos="829"/>
                <w:tab w:val="left" w:pos="830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2C947F8" w14:textId="77777777" w:rsidR="00DC7350" w:rsidRDefault="001F59B8">
            <w:pPr>
              <w:pStyle w:val="TableParagraph"/>
              <w:numPr>
                <w:ilvl w:val="0"/>
                <w:numId w:val="9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1EDAB742" w14:textId="77777777" w:rsidR="00DC7350" w:rsidRDefault="001F59B8">
            <w:pPr>
              <w:pStyle w:val="TableParagraph"/>
              <w:numPr>
                <w:ilvl w:val="0"/>
                <w:numId w:val="9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DC7350" w14:paraId="2293E34C" w14:textId="77777777">
        <w:trPr>
          <w:trHeight w:val="7460"/>
        </w:trPr>
        <w:tc>
          <w:tcPr>
            <w:tcW w:w="2405" w:type="dxa"/>
          </w:tcPr>
          <w:p w14:paraId="0ACDC415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12E7FE32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690F9037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151C75D6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7FE13CC6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7EE5744F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43ABE89E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3507E139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0A5809CC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6E7C9286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3C0E2075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04FFF310" w14:textId="77777777" w:rsidR="00DC7350" w:rsidRDefault="00DC7350">
            <w:pPr>
              <w:pStyle w:val="TableParagraph"/>
              <w:spacing w:before="5"/>
              <w:rPr>
                <w:b/>
                <w:sz w:val="26"/>
              </w:rPr>
            </w:pPr>
          </w:p>
          <w:p w14:paraId="6A1C5605" w14:textId="77777777" w:rsidR="00DC7350" w:rsidRDefault="001F59B8">
            <w:pPr>
              <w:pStyle w:val="TableParagraph"/>
              <w:ind w:left="519"/>
              <w:rPr>
                <w:b/>
                <w:sz w:val="24"/>
              </w:rPr>
            </w:pPr>
            <w:r>
              <w:rPr>
                <w:b/>
                <w:sz w:val="24"/>
              </w:rPr>
              <w:t>Математика</w:t>
            </w:r>
          </w:p>
        </w:tc>
        <w:tc>
          <w:tcPr>
            <w:tcW w:w="13327" w:type="dxa"/>
          </w:tcPr>
          <w:p w14:paraId="5C1CFA45" w14:textId="77777777" w:rsidR="00DC7350" w:rsidRDefault="001F59B8">
            <w:pPr>
              <w:pStyle w:val="TableParagraph"/>
              <w:ind w:left="109" w:right="97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Рабочая программа по предмету «Математика» на уровне начального общего образования составлена на основе Требований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начального общего образования, представленных в Федеральном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воспитания.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Рабочая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разработана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основе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«Математика»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Моро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М.И.,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Бантова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М.А.,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Бельтюкова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Г.В.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другие,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АО «Издательство «Просвещение» (</w:t>
            </w:r>
            <w:r>
              <w:rPr>
                <w:i/>
                <w:sz w:val="24"/>
              </w:rPr>
              <w:t>1.1.1.4.1.1.1.- 1.1.1.4.1.1.4. ФПУ утв. приказом Министерства просвещения РФ от 21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сентября 2022 г. № 858), </w:t>
            </w:r>
            <w:r>
              <w:rPr>
                <w:sz w:val="24"/>
              </w:rPr>
              <w:t xml:space="preserve">программой НОО по </w:t>
            </w:r>
            <w:r>
              <w:rPr>
                <w:sz w:val="24"/>
              </w:rPr>
              <w:t>математике (</w:t>
            </w:r>
            <w:r>
              <w:rPr>
                <w:i/>
                <w:sz w:val="24"/>
              </w:rPr>
              <w:t>одобрена решением ФУМО по общему образованию протокол 3/21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от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27.09.2021 г.).</w:t>
            </w:r>
          </w:p>
          <w:p w14:paraId="5EBA1DF4" w14:textId="77777777" w:rsidR="00DC7350" w:rsidRDefault="001F59B8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</w:tabs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Освоение начальных математических знаний — понимание значения величин и способов их измерения; 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арифметических способов для разрешения сюжетных </w:t>
            </w:r>
            <w:r>
              <w:rPr>
                <w:sz w:val="24"/>
              </w:rPr>
              <w:t>ситуаций; формирование умения решать учебные и практические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математики; 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алгоритмами выполнения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арифметических действий.</w:t>
            </w:r>
          </w:p>
          <w:p w14:paraId="251C0145" w14:textId="77777777" w:rsidR="00DC7350" w:rsidRDefault="001F59B8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</w:tabs>
              <w:spacing w:before="2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функциональной математической грамотности младшего школьника, которая характеризуется наличием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z w:val="24"/>
              </w:rPr>
              <w:t xml:space="preserve"> него опыта решения учебно-познавательных и учебно-практических задач, построенных на понимании и применении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математических отношений («часть-целое», «больше-меньше», «равно-неравно», «порядок»), смысла арифметических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зависимостей (работа, движен</w:t>
            </w:r>
            <w:r>
              <w:rPr>
                <w:sz w:val="24"/>
              </w:rPr>
              <w:t>ие, продолжительность события).</w:t>
            </w:r>
          </w:p>
          <w:p w14:paraId="3E696F8F" w14:textId="77777777" w:rsidR="00DC7350" w:rsidRDefault="001F59B8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младшего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интеллектуальной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воображения,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рассуждения,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выбирать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аргументацию, разли</w:t>
            </w:r>
            <w:r>
              <w:rPr>
                <w:sz w:val="24"/>
              </w:rPr>
              <w:t>чать верные (истинные) и неверные (ложные) утверждения, вести поиск информации (примеров,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 упорядочения, вариантов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др.).</w:t>
            </w:r>
          </w:p>
          <w:p w14:paraId="6DE9A354" w14:textId="77777777" w:rsidR="00DC7350" w:rsidRDefault="001F59B8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</w:tabs>
              <w:spacing w:before="1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Становление учебно-познавательных мотивов и интереса к изучению математики и умственному труду; важнейших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интеллектуальной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деятельности: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теоретического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пространственного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мышления,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воображения,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математической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ориентировки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математических терминах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понятиях;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прочных</w:t>
            </w:r>
          </w:p>
          <w:p w14:paraId="372BBA50" w14:textId="77777777" w:rsidR="00DC7350" w:rsidRDefault="001F59B8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</w:tabs>
              <w:spacing w:before="2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навыков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математических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  <w:p w14:paraId="23975F03" w14:textId="77777777" w:rsidR="00DC7350" w:rsidRDefault="001F59B8">
            <w:pPr>
              <w:pStyle w:val="TableParagraph"/>
              <w:spacing w:before="1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“Математика”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540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0124C8AA" w14:textId="77777777" w:rsidR="00DC7350" w:rsidRDefault="001F59B8">
            <w:pPr>
              <w:pStyle w:val="TableParagraph"/>
              <w:numPr>
                <w:ilvl w:val="0"/>
                <w:numId w:val="8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7B32DBAD" w14:textId="77777777" w:rsidR="00DC7350" w:rsidRDefault="001F59B8">
            <w:pPr>
              <w:pStyle w:val="TableParagraph"/>
              <w:numPr>
                <w:ilvl w:val="0"/>
                <w:numId w:val="8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69226558" w14:textId="77777777" w:rsidR="00DC7350" w:rsidRDefault="001F59B8">
            <w:pPr>
              <w:pStyle w:val="TableParagraph"/>
              <w:numPr>
                <w:ilvl w:val="0"/>
                <w:numId w:val="8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6796E31E" w14:textId="77777777" w:rsidR="00DC7350" w:rsidRDefault="001F59B8">
            <w:pPr>
              <w:pStyle w:val="TableParagraph"/>
              <w:numPr>
                <w:ilvl w:val="0"/>
                <w:numId w:val="8"/>
              </w:numPr>
              <w:tabs>
                <w:tab w:val="left" w:pos="829"/>
                <w:tab w:val="left" w:pos="830"/>
              </w:tabs>
              <w:spacing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DC7350" w14:paraId="6EF0B736" w14:textId="77777777">
        <w:trPr>
          <w:trHeight w:val="552"/>
        </w:trPr>
        <w:tc>
          <w:tcPr>
            <w:tcW w:w="2405" w:type="dxa"/>
          </w:tcPr>
          <w:p w14:paraId="1E839595" w14:textId="77777777" w:rsidR="00DC7350" w:rsidRDefault="001F59B8">
            <w:pPr>
              <w:pStyle w:val="TableParagraph"/>
              <w:spacing w:line="270" w:lineRule="atLeast"/>
              <w:ind w:left="852" w:right="157" w:hanging="665"/>
              <w:rPr>
                <w:b/>
                <w:sz w:val="24"/>
              </w:rPr>
            </w:pPr>
            <w:r>
              <w:rPr>
                <w:b/>
                <w:sz w:val="24"/>
              </w:rPr>
              <w:t>Окружающий мир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3327" w:type="dxa"/>
          </w:tcPr>
          <w:p w14:paraId="390E26BB" w14:textId="77777777" w:rsidR="00DC7350" w:rsidRDefault="001F59B8">
            <w:pPr>
              <w:pStyle w:val="TableParagraph"/>
              <w:spacing w:line="270" w:lineRule="atLeas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Рабочая</w:t>
            </w:r>
            <w:r>
              <w:rPr>
                <w:color w:val="333333"/>
                <w:spacing w:val="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программа</w:t>
            </w:r>
            <w:r>
              <w:rPr>
                <w:color w:val="333333"/>
                <w:spacing w:val="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учебного</w:t>
            </w:r>
            <w:r>
              <w:rPr>
                <w:color w:val="333333"/>
                <w:spacing w:val="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предмета</w:t>
            </w:r>
            <w:r>
              <w:rPr>
                <w:color w:val="333333"/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«Окружающий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мир»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(предметная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область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«Обществознание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естествознание»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(«Окружающий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мир»)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уровне</w:t>
            </w:r>
            <w:r>
              <w:rPr>
                <w:color w:val="333333"/>
                <w:spacing w:val="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общего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составлена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основе</w:t>
            </w:r>
            <w:r>
              <w:rPr>
                <w:color w:val="333333"/>
                <w:spacing w:val="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Требований</w:t>
            </w:r>
            <w:r>
              <w:rPr>
                <w:color w:val="333333"/>
                <w:spacing w:val="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результатам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освоения</w:t>
            </w:r>
          </w:p>
        </w:tc>
      </w:tr>
    </w:tbl>
    <w:p w14:paraId="23B1864F" w14:textId="77777777" w:rsidR="00DC7350" w:rsidRDefault="00DC7350">
      <w:pPr>
        <w:spacing w:line="270" w:lineRule="atLeast"/>
        <w:rPr>
          <w:sz w:val="24"/>
        </w:rPr>
        <w:sectPr w:rsidR="00DC7350">
          <w:pgSz w:w="16840" w:h="11910" w:orient="landscape"/>
          <w:pgMar w:top="42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3327"/>
      </w:tblGrid>
      <w:tr w:rsidR="00DC7350" w14:paraId="6CD282D3" w14:textId="77777777">
        <w:trPr>
          <w:trHeight w:val="9112"/>
        </w:trPr>
        <w:tc>
          <w:tcPr>
            <w:tcW w:w="2405" w:type="dxa"/>
          </w:tcPr>
          <w:p w14:paraId="6C7A498E" w14:textId="77777777" w:rsidR="00DC7350" w:rsidRDefault="00DC7350">
            <w:pPr>
              <w:pStyle w:val="TableParagraph"/>
              <w:rPr>
                <w:sz w:val="24"/>
              </w:rPr>
            </w:pPr>
          </w:p>
        </w:tc>
        <w:tc>
          <w:tcPr>
            <w:tcW w:w="13327" w:type="dxa"/>
          </w:tcPr>
          <w:p w14:paraId="2A64CA04" w14:textId="77777777" w:rsidR="00DC7350" w:rsidRDefault="001F59B8">
            <w:pPr>
              <w:pStyle w:val="TableParagraph"/>
              <w:ind w:left="109" w:right="55"/>
              <w:jc w:val="both"/>
              <w:rPr>
                <w:sz w:val="24"/>
              </w:rPr>
            </w:pPr>
            <w:r>
              <w:rPr>
                <w:color w:val="333333"/>
                <w:sz w:val="24"/>
              </w:rPr>
              <w:t>программы начального общего образования Федерального государственного образовательного стандарта начального общего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образования, Федеральной образовательной программы начального общего образования, Федеральной рабочей программы по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учебному предмету «Окружаю</w:t>
            </w:r>
            <w:r>
              <w:rPr>
                <w:color w:val="333333"/>
                <w:sz w:val="24"/>
              </w:rPr>
              <w:t>щий мир», а также ориентирована на целевые приоритеты, сформулированные в федеральной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рабочей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программе воспитания.</w:t>
            </w:r>
          </w:p>
          <w:p w14:paraId="77A6D7FD" w14:textId="77777777" w:rsidR="00DC7350" w:rsidRDefault="001F59B8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окружающего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достижение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следующих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целей:</w:t>
            </w:r>
          </w:p>
          <w:p w14:paraId="56B8EB43" w14:textId="77777777" w:rsidR="00DC7350" w:rsidRDefault="001F59B8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right="96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целостного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взгляда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мир,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осознание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нём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целостного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взгляда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окружающий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(природную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обитания);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естественнонаучных,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обществоведческих,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понятий,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содержании программы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окружающему миру;</w:t>
            </w:r>
          </w:p>
          <w:p w14:paraId="0F2647FA" w14:textId="77777777" w:rsidR="00DC7350" w:rsidRDefault="001F59B8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hanging="361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укрепления,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приверженности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образу жизни;</w:t>
            </w:r>
          </w:p>
          <w:p w14:paraId="4AA4051B" w14:textId="77777777" w:rsidR="00DC7350" w:rsidRDefault="001F59B8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right="97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развитие умений и навыков применять полученные знания в реальной учебной и жизненной практике, связанной как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поисково-исследовательской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(наблюдения,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приобретенных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речевой, изобразительной,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14:paraId="1164BAFF" w14:textId="77777777" w:rsidR="00DC7350" w:rsidRDefault="001F59B8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spacing w:before="1"/>
              <w:ind w:right="101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духовно-нравственное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</w:t>
            </w:r>
            <w:r>
              <w:rPr>
                <w:sz w:val="24"/>
              </w:rPr>
              <w:t>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принадлежности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Российскому государству, определённому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этносу;</w:t>
            </w:r>
          </w:p>
          <w:p w14:paraId="60668879" w14:textId="77777777" w:rsidR="00DC7350" w:rsidRDefault="001F59B8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hanging="361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проявление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уважения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традициям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Федерации;</w:t>
            </w:r>
          </w:p>
          <w:p w14:paraId="588E80DE" w14:textId="77777777" w:rsidR="00DC7350" w:rsidRDefault="001F59B8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  <w:tab w:val="left" w:pos="11352"/>
              </w:tabs>
              <w:ind w:right="97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 xml:space="preserve">освоение обучающимися мирового культурного опыта по созданию </w:t>
            </w:r>
            <w:r>
              <w:rPr>
                <w:sz w:val="24"/>
              </w:rPr>
              <w:t>общечеловеческих ценностей, законов и правил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взаимоотношений</w:t>
            </w:r>
          </w:p>
          <w:p w14:paraId="6DF2A89A" w14:textId="77777777" w:rsidR="00DC7350" w:rsidRDefault="001F59B8">
            <w:pPr>
              <w:pStyle w:val="TableParagraph"/>
              <w:ind w:left="829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социуме;</w:t>
            </w:r>
          </w:p>
          <w:p w14:paraId="113B01A0" w14:textId="77777777" w:rsidR="00DC7350" w:rsidRDefault="001F59B8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right="98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обогащение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гуманистических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приобретение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эмоционально-положитель</w:t>
            </w:r>
            <w:r>
              <w:rPr>
                <w:sz w:val="24"/>
              </w:rPr>
              <w:t>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экологическими нормами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поведения;</w:t>
            </w:r>
          </w:p>
          <w:p w14:paraId="1FBA1D56" w14:textId="77777777" w:rsidR="00DC7350" w:rsidRDefault="001F59B8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right="98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становление навыков повседневного проявления культуры общения, гуманного отношения к людям, уважительного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взглядам, мнению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индивидуальности.</w:t>
            </w:r>
          </w:p>
          <w:p w14:paraId="42042749" w14:textId="77777777" w:rsidR="00DC7350" w:rsidRDefault="001F59B8">
            <w:pPr>
              <w:pStyle w:val="TableParagraph"/>
              <w:ind w:left="109" w:right="101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Рабочая </w:t>
            </w:r>
            <w:r>
              <w:rPr>
                <w:sz w:val="24"/>
              </w:rPr>
              <w:t>программа разработана на основе ФГОС НОО 2021 г., планируемых результатов начального общего образования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ООП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УП, УМК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«Окружающий мир»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Плешаков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А.А. (1 - 4 классы).</w:t>
            </w:r>
          </w:p>
          <w:p w14:paraId="3463FA74" w14:textId="77777777" w:rsidR="00DC7350" w:rsidRDefault="001F59B8">
            <w:pPr>
              <w:pStyle w:val="TableParagraph"/>
              <w:ind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«Окружающий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предусматривает в 1, 2, 3, 4 классах изучение программного материала в рамках разделов “Человек и общество”, “Человек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природа”,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“Правила безопасности жизнедеятельности”.</w:t>
            </w:r>
          </w:p>
          <w:p w14:paraId="7A8C134C" w14:textId="77777777" w:rsidR="00DC7350" w:rsidRDefault="001F59B8">
            <w:pPr>
              <w:pStyle w:val="TableParagraph"/>
              <w:spacing w:before="1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 предмета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“Окружающий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мир”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ступе</w:t>
            </w:r>
            <w:r>
              <w:rPr>
                <w:sz w:val="24"/>
              </w:rPr>
              <w:t>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270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6ACD3EAC" w14:textId="77777777" w:rsidR="00DC7350" w:rsidRDefault="001F59B8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5EEA3442" w14:textId="77777777" w:rsidR="00DC7350" w:rsidRDefault="001F59B8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59E3B7D8" w14:textId="77777777" w:rsidR="00DC7350" w:rsidRDefault="001F59B8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1010BA94" w14:textId="77777777" w:rsidR="00DC7350" w:rsidRDefault="001F59B8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DC7350" w14:paraId="7BE62BD0" w14:textId="77777777">
        <w:trPr>
          <w:trHeight w:val="1656"/>
        </w:trPr>
        <w:tc>
          <w:tcPr>
            <w:tcW w:w="2405" w:type="dxa"/>
          </w:tcPr>
          <w:p w14:paraId="62F1C84B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709DD7F5" w14:textId="77777777" w:rsidR="00DC7350" w:rsidRDefault="00DC7350">
            <w:pPr>
              <w:pStyle w:val="TableParagraph"/>
              <w:rPr>
                <w:b/>
                <w:sz w:val="34"/>
              </w:rPr>
            </w:pPr>
          </w:p>
          <w:p w14:paraId="7272D5BA" w14:textId="3238E328" w:rsidR="00DC7350" w:rsidRDefault="001F59B8">
            <w:pPr>
              <w:pStyle w:val="TableParagraph"/>
              <w:ind w:left="160"/>
              <w:rPr>
                <w:b/>
                <w:sz w:val="24"/>
              </w:rPr>
            </w:pPr>
            <w:r>
              <w:rPr>
                <w:b/>
                <w:sz w:val="24"/>
              </w:rPr>
              <w:t>Немецкий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язык</w:t>
            </w:r>
          </w:p>
        </w:tc>
        <w:tc>
          <w:tcPr>
            <w:tcW w:w="13327" w:type="dxa"/>
          </w:tcPr>
          <w:p w14:paraId="3A7E26FF" w14:textId="01C408E5" w:rsidR="00DC7350" w:rsidRDefault="001F59B8">
            <w:pPr>
              <w:pStyle w:val="TableParagraph"/>
              <w:spacing w:before="1"/>
              <w:ind w:left="109" w:right="99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немецкому</w:t>
            </w:r>
            <w:r>
              <w:rPr>
                <w:sz w:val="24"/>
              </w:rPr>
              <w:t xml:space="preserve"> языку на уровне начального общего образования составлена на основе Требований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начального общего образования, представленных в Федеральном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14:paraId="14AAEA2B" w14:textId="256E0B45" w:rsidR="00DC7350" w:rsidRDefault="001F59B8">
            <w:pPr>
              <w:pStyle w:val="TableParagraph"/>
              <w:spacing w:line="276" w:lineRule="exact"/>
              <w:ind w:left="109" w:right="97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УМК И.Л.Бим «Немецкий язык»</w:t>
            </w:r>
          </w:p>
        </w:tc>
      </w:tr>
    </w:tbl>
    <w:p w14:paraId="482BD39B" w14:textId="77777777" w:rsidR="00DC7350" w:rsidRDefault="00DC7350">
      <w:pPr>
        <w:spacing w:line="276" w:lineRule="exact"/>
        <w:jc w:val="both"/>
        <w:rPr>
          <w:sz w:val="24"/>
        </w:rPr>
        <w:sectPr w:rsidR="00DC7350">
          <w:pgSz w:w="16840" w:h="11910" w:orient="landscape"/>
          <w:pgMar w:top="42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3327"/>
      </w:tblGrid>
      <w:tr w:rsidR="00DC7350" w14:paraId="04B042C3" w14:textId="77777777">
        <w:trPr>
          <w:trHeight w:val="3867"/>
        </w:trPr>
        <w:tc>
          <w:tcPr>
            <w:tcW w:w="2405" w:type="dxa"/>
          </w:tcPr>
          <w:p w14:paraId="5461C3B0" w14:textId="77777777" w:rsidR="00DC7350" w:rsidRDefault="00DC7350">
            <w:pPr>
              <w:pStyle w:val="TableParagraph"/>
              <w:rPr>
                <w:sz w:val="24"/>
              </w:rPr>
            </w:pPr>
          </w:p>
        </w:tc>
        <w:tc>
          <w:tcPr>
            <w:tcW w:w="13327" w:type="dxa"/>
          </w:tcPr>
          <w:p w14:paraId="3870B33F" w14:textId="0713EB9F" w:rsidR="00DC7350" w:rsidRDefault="001F59B8">
            <w:pPr>
              <w:pStyle w:val="TableParagraph"/>
              <w:ind w:left="109" w:right="96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Рабочая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нацелена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реализацию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личностно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ориентированного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подхода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обучению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французскому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школе,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учащегося,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уважающую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иноязычной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закладывается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последующего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иноязычного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 школьников, формируются осно</w:t>
            </w:r>
            <w:r>
              <w:rPr>
                <w:sz w:val="24"/>
              </w:rPr>
              <w:t>вы функциональной грамотности, что придаёт особую ответственность данному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этапу общего образования. К завершению обучения в начальной школе планируется достижение учащимися элементарного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 подготовки по немецкому</w:t>
            </w:r>
            <w:r>
              <w:rPr>
                <w:sz w:val="24"/>
              </w:rPr>
              <w:t xml:space="preserve"> языку по четырем коммуникативным ко</w:t>
            </w:r>
            <w:r>
              <w:rPr>
                <w:sz w:val="24"/>
              </w:rPr>
              <w:t>мпетенциям – аудировании, чтении, письме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говорении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(уровень А1.1).</w:t>
            </w:r>
          </w:p>
          <w:p w14:paraId="56994A75" w14:textId="423A4985" w:rsidR="00DC7350" w:rsidRDefault="001F59B8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“Немецкий язык</w:t>
            </w:r>
            <w:r>
              <w:rPr>
                <w:sz w:val="24"/>
              </w:rPr>
              <w:t>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z w:val="24"/>
              </w:rPr>
              <w:t>:</w:t>
            </w:r>
          </w:p>
          <w:p w14:paraId="5B8760BC" w14:textId="77777777" w:rsidR="001F59B8" w:rsidRDefault="001F59B8">
            <w:pPr>
              <w:pStyle w:val="TableParagraph"/>
              <w:numPr>
                <w:ilvl w:val="0"/>
                <w:numId w:val="6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</w:t>
            </w:r>
            <w:r>
              <w:rPr>
                <w:sz w:val="24"/>
              </w:rPr>
              <w:t>,</w:t>
            </w:r>
          </w:p>
          <w:p w14:paraId="3619DF99" w14:textId="77777777" w:rsidR="001F59B8" w:rsidRDefault="001F59B8">
            <w:pPr>
              <w:pStyle w:val="TableParagraph"/>
              <w:numPr>
                <w:ilvl w:val="0"/>
                <w:numId w:val="6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</w:t>
            </w:r>
            <w:r>
              <w:rPr>
                <w:sz w:val="24"/>
              </w:rPr>
              <w:t>,</w:t>
            </w:r>
          </w:p>
          <w:p w14:paraId="2368C091" w14:textId="67AB6A4C" w:rsidR="00DC7350" w:rsidRDefault="001F59B8">
            <w:pPr>
              <w:pStyle w:val="TableParagraph"/>
              <w:numPr>
                <w:ilvl w:val="0"/>
                <w:numId w:val="6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DC7350" w14:paraId="53A90A29" w14:textId="77777777">
        <w:trPr>
          <w:trHeight w:val="4144"/>
        </w:trPr>
        <w:tc>
          <w:tcPr>
            <w:tcW w:w="2405" w:type="dxa"/>
          </w:tcPr>
          <w:p w14:paraId="78FDDC46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3DF8546E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7ACBC21F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75E30802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21B73289" w14:textId="77777777" w:rsidR="00DC7350" w:rsidRDefault="001F59B8">
            <w:pPr>
              <w:pStyle w:val="TableParagraph"/>
              <w:spacing w:before="187"/>
              <w:ind w:left="146" w:right="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«Основы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религиозных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 и светской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этики»</w:t>
            </w:r>
          </w:p>
          <w:p w14:paraId="0C1A645A" w14:textId="77777777" w:rsidR="00DC7350" w:rsidRDefault="001F59B8">
            <w:pPr>
              <w:pStyle w:val="TableParagraph"/>
              <w:ind w:left="144" w:right="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(ОРКСЭ)</w:t>
            </w:r>
          </w:p>
        </w:tc>
        <w:tc>
          <w:tcPr>
            <w:tcW w:w="13327" w:type="dxa"/>
          </w:tcPr>
          <w:p w14:paraId="6B88751C" w14:textId="77777777" w:rsidR="00DC7350" w:rsidRDefault="001F59B8">
            <w:pPr>
              <w:pStyle w:val="TableParagraph"/>
              <w:ind w:left="109" w:right="96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предметной области (учебному предмету) «Основы религиозных культур и светской этики» на 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 начального общего образования, представленных в Федеральном государственном образовательном стандарте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Приказ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Минпросвещения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России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от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31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05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2021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№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28</w:t>
            </w:r>
            <w:r>
              <w:rPr>
                <w:i/>
                <w:sz w:val="24"/>
              </w:rPr>
              <w:t>6</w:t>
            </w:r>
            <w:r>
              <w:rPr>
                <w:sz w:val="24"/>
              </w:rPr>
              <w:t>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14:paraId="6D0197A6" w14:textId="77777777" w:rsidR="00DC7350" w:rsidRDefault="001F59B8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Основными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ОРКСЭ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являются:</w:t>
            </w:r>
          </w:p>
          <w:p w14:paraId="7123AB78" w14:textId="77777777" w:rsidR="00DC7350" w:rsidRDefault="001F59B8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</w:tabs>
              <w:ind w:right="98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знакомство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обучающихся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основами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православной,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мусульманской,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буддийской,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иудейской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культур,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основами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мировых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религиозных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 и светской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родителей (законных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представителей);</w:t>
            </w:r>
          </w:p>
          <w:p w14:paraId="007617A7" w14:textId="77777777" w:rsidR="00DC7350" w:rsidRDefault="001F59B8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</w:tabs>
              <w:spacing w:before="2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нравственных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личности,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общества;</w:t>
            </w:r>
          </w:p>
          <w:p w14:paraId="4D761B4A" w14:textId="77777777" w:rsidR="00DC7350" w:rsidRDefault="001F59B8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</w:tabs>
              <w:spacing w:before="1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обобщение знаний, понятий и представлений о духовной культуре и морали, ранее полученных в </w:t>
            </w:r>
            <w:r>
              <w:rPr>
                <w:sz w:val="24"/>
              </w:rPr>
              <w:t>начальной школе,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ценностно-смысловой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мировоззренческих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семьи;</w:t>
            </w:r>
          </w:p>
          <w:p w14:paraId="4701B382" w14:textId="77777777" w:rsidR="00DC7350" w:rsidRDefault="001F59B8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</w:tabs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развитие способностей обучающихся к общению в полиэтничной, разно мировоззренческой и </w:t>
            </w:r>
            <w:r>
              <w:rPr>
                <w:sz w:val="24"/>
              </w:rPr>
              <w:t>многоконфессиональной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взаимного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уважения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диалога.</w:t>
            </w:r>
          </w:p>
          <w:p w14:paraId="27506E6D" w14:textId="77777777" w:rsidR="00DC7350" w:rsidRDefault="001F59B8">
            <w:pPr>
              <w:pStyle w:val="TableParagraph"/>
              <w:spacing w:before="2" w:line="255" w:lineRule="exact"/>
              <w:ind w:left="829"/>
              <w:jc w:val="both"/>
              <w:rPr>
                <w:sz w:val="24"/>
              </w:rPr>
            </w:pPr>
            <w:r>
              <w:rPr>
                <w:sz w:val="24"/>
              </w:rPr>
              <w:t>ОРКСЭ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изучается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(34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ч).</w:t>
            </w:r>
          </w:p>
        </w:tc>
      </w:tr>
      <w:tr w:rsidR="00DC7350" w14:paraId="0E1B497C" w14:textId="77777777">
        <w:trPr>
          <w:trHeight w:val="2760"/>
        </w:trPr>
        <w:tc>
          <w:tcPr>
            <w:tcW w:w="2405" w:type="dxa"/>
          </w:tcPr>
          <w:p w14:paraId="16F7BA70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38B8119C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08886CFC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74C9B4D1" w14:textId="77777777" w:rsidR="00DC7350" w:rsidRDefault="001F59B8">
            <w:pPr>
              <w:pStyle w:val="TableParagraph"/>
              <w:spacing w:before="207"/>
              <w:ind w:left="661" w:right="240" w:hanging="389"/>
              <w:rPr>
                <w:b/>
                <w:sz w:val="24"/>
              </w:rPr>
            </w:pPr>
            <w:r>
              <w:rPr>
                <w:b/>
                <w:sz w:val="24"/>
              </w:rPr>
              <w:t>Изобразительное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искусство</w:t>
            </w:r>
          </w:p>
        </w:tc>
        <w:tc>
          <w:tcPr>
            <w:tcW w:w="13327" w:type="dxa"/>
          </w:tcPr>
          <w:p w14:paraId="792ABBBF" w14:textId="77777777" w:rsidR="00DC7350" w:rsidRDefault="001F59B8">
            <w:pPr>
              <w:pStyle w:val="TableParagraph"/>
              <w:spacing w:before="1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изобразительному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искусству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</w:p>
          <w:p w14:paraId="7771781C" w14:textId="77777777" w:rsidR="00DC7350" w:rsidRDefault="001F59B8">
            <w:pPr>
              <w:pStyle w:val="TableParagraph"/>
              <w:ind w:left="109" w:right="98"/>
              <w:jc w:val="both"/>
              <w:rPr>
                <w:sz w:val="24"/>
              </w:rPr>
            </w:pPr>
            <w:r>
              <w:rPr>
                <w:sz w:val="24"/>
              </w:rPr>
              <w:t>«Требований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программы»,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образовательном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стандарте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ориентирована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целевые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приоритеты,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сформулированные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 воспитания.</w:t>
            </w:r>
          </w:p>
          <w:p w14:paraId="5719AF66" w14:textId="77777777" w:rsidR="00DC7350" w:rsidRDefault="001F59B8">
            <w:pPr>
              <w:pStyle w:val="TableParagraph"/>
              <w:spacing w:line="275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«Изобразительное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искусство»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Неменская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А.,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АО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«Издательство</w:t>
            </w:r>
          </w:p>
          <w:p w14:paraId="0F6AC52F" w14:textId="77777777" w:rsidR="00DC7350" w:rsidRDefault="001F59B8">
            <w:pPr>
              <w:pStyle w:val="TableParagraph"/>
              <w:spacing w:line="270" w:lineRule="atLeast"/>
              <w:ind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>«Просвещение»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(1.1.1.7.1.1.1.-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1.1.1.7.1.1.4.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ФПУ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утв.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приказом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Министерства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просвещения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РФ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от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21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сентября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2022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г.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№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858),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рабочей программой НОО по изобразительному искусству (</w:t>
            </w:r>
            <w:r>
              <w:rPr>
                <w:i/>
                <w:sz w:val="24"/>
              </w:rPr>
              <w:t>одобрена решением ФУМО по общему образованию протокол 3/21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от 27.09.2021 г.</w:t>
            </w:r>
            <w:r>
              <w:rPr>
                <w:sz w:val="24"/>
              </w:rPr>
              <w:t>). Изучение предмета “Изобразительное искусство” на ступени начального общего образования нацелено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 художественной культуры учащихся как неотъемлемой части культуры духовной, культуры миро отношений,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выработанных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поколениями;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 xml:space="preserve">развитие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художественно-образного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мышления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и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 xml:space="preserve">эстетического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отношения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к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явлениям</w:t>
            </w:r>
          </w:p>
        </w:tc>
      </w:tr>
    </w:tbl>
    <w:p w14:paraId="47DED05F" w14:textId="77777777" w:rsidR="00DC7350" w:rsidRDefault="00DC7350">
      <w:pPr>
        <w:spacing w:line="270" w:lineRule="atLeast"/>
        <w:jc w:val="both"/>
        <w:rPr>
          <w:sz w:val="24"/>
        </w:rPr>
        <w:sectPr w:rsidR="00DC7350">
          <w:pgSz w:w="16840" w:h="11910" w:orient="landscape"/>
          <w:pgMar w:top="42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3327"/>
      </w:tblGrid>
      <w:tr w:rsidR="00DC7350" w14:paraId="5B88CBFA" w14:textId="77777777">
        <w:trPr>
          <w:trHeight w:val="2488"/>
        </w:trPr>
        <w:tc>
          <w:tcPr>
            <w:tcW w:w="2405" w:type="dxa"/>
          </w:tcPr>
          <w:p w14:paraId="49EC9A70" w14:textId="77777777" w:rsidR="00DC7350" w:rsidRDefault="00DC7350">
            <w:pPr>
              <w:pStyle w:val="TableParagraph"/>
              <w:rPr>
                <w:sz w:val="24"/>
              </w:rPr>
            </w:pPr>
          </w:p>
        </w:tc>
        <w:tc>
          <w:tcPr>
            <w:tcW w:w="13327" w:type="dxa"/>
          </w:tcPr>
          <w:p w14:paraId="14ED90EF" w14:textId="77777777" w:rsidR="00DC7350" w:rsidRDefault="001F59B8">
            <w:pPr>
              <w:pStyle w:val="TableParagraph"/>
              <w:ind w:left="109" w:right="100"/>
              <w:jc w:val="both"/>
              <w:rPr>
                <w:sz w:val="24"/>
              </w:rPr>
            </w:pPr>
            <w:r>
              <w:rPr>
                <w:sz w:val="24"/>
              </w:rPr>
              <w:t>действительности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путём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потенциала учащихся. Содержание рабочей программы учебного предмета «Изобразительное искусство» предусматривает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“Восприятие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“Графика”,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“Живопись”,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“Скульптура”,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“Декоративно-прикладное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искусство”, “Архитектура”,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“Азбука цифровой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графики”.</w:t>
            </w:r>
          </w:p>
          <w:p w14:paraId="78DDD6EB" w14:textId="77777777" w:rsidR="00DC7350" w:rsidRDefault="001F59B8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«Изобразительное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искусство”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 ступени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135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718AFB1E" w14:textId="77777777" w:rsidR="00DC7350" w:rsidRDefault="001F59B8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7BD09093" w14:textId="77777777" w:rsidR="00DC7350" w:rsidRDefault="001F59B8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  <w:tab w:val="left" w:pos="830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0B476026" w14:textId="77777777" w:rsidR="00DC7350" w:rsidRDefault="001F59B8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4C405850" w14:textId="77777777" w:rsidR="00DC7350" w:rsidRDefault="001F59B8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DC7350" w14:paraId="42B18522" w14:textId="77777777">
        <w:trPr>
          <w:trHeight w:val="6079"/>
        </w:trPr>
        <w:tc>
          <w:tcPr>
            <w:tcW w:w="2405" w:type="dxa"/>
          </w:tcPr>
          <w:p w14:paraId="2A062AA3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499E6982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5D428634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5C235AE5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5362F382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1624A6C9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171F175B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1ECFC997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24755CEE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457ADD58" w14:textId="77777777" w:rsidR="00DC7350" w:rsidRDefault="001F59B8">
            <w:pPr>
              <w:pStyle w:val="TableParagraph"/>
              <w:spacing w:before="211"/>
              <w:ind w:left="145" w:right="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Музыка</w:t>
            </w:r>
          </w:p>
        </w:tc>
        <w:tc>
          <w:tcPr>
            <w:tcW w:w="13327" w:type="dxa"/>
          </w:tcPr>
          <w:p w14:paraId="158A4C5E" w14:textId="77777777" w:rsidR="00DC7350" w:rsidRDefault="001F59B8">
            <w:pPr>
              <w:pStyle w:val="TableParagraph"/>
              <w:ind w:left="109"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Рабочая программа по музыке на уровне начального общего </w:t>
            </w:r>
            <w:r>
              <w:rPr>
                <w:sz w:val="24"/>
              </w:rPr>
              <w:t>образования составлена на основе «Требований к 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программы»,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начального общего образования, а также ориентирована на целевые приоритеты, сфор</w:t>
            </w:r>
            <w:r>
              <w:rPr>
                <w:sz w:val="24"/>
              </w:rPr>
              <w:t>мулированные в федеральной программе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«Музыка»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Критская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Д.,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Сергеева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П.,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Шмагина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С.,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АО</w:t>
            </w:r>
          </w:p>
          <w:p w14:paraId="75A06BFD" w14:textId="77777777" w:rsidR="00DC7350" w:rsidRDefault="001F59B8">
            <w:pPr>
              <w:pStyle w:val="TableParagraph"/>
              <w:ind w:left="109" w:right="95"/>
              <w:jc w:val="both"/>
              <w:rPr>
                <w:sz w:val="24"/>
              </w:rPr>
            </w:pPr>
            <w:r>
              <w:rPr>
                <w:sz w:val="24"/>
              </w:rPr>
              <w:t>«Издательство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«Просвещение»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(1.1.1.7.2.1.1.-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1.1.1.7.2.1.4.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ФПУ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утв.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приказом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Министерства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просвещения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РФ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от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21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сентября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2022 г. № 858), </w:t>
            </w:r>
            <w:r>
              <w:rPr>
                <w:sz w:val="24"/>
              </w:rPr>
              <w:t>рабочей программой НОО по музыке (</w:t>
            </w:r>
            <w:r>
              <w:rPr>
                <w:i/>
                <w:sz w:val="24"/>
              </w:rPr>
              <w:t>одобрена решением ФУМО по общему образованию протокол 3/21 от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27.09.2021 г.</w:t>
            </w:r>
            <w:r>
              <w:rPr>
                <w:sz w:val="24"/>
              </w:rPr>
              <w:t>).</w:t>
            </w:r>
          </w:p>
          <w:p w14:paraId="265BD1CE" w14:textId="77777777" w:rsidR="00DC7350" w:rsidRDefault="001F59B8">
            <w:pPr>
              <w:pStyle w:val="TableParagraph"/>
              <w:ind w:left="109" w:right="94"/>
              <w:jc w:val="both"/>
              <w:rPr>
                <w:sz w:val="24"/>
              </w:rPr>
            </w:pPr>
            <w:r>
              <w:rPr>
                <w:sz w:val="24"/>
              </w:rPr>
              <w:t>Основная цель реализации программы — воспитание музыкальной культуры как части всей духовной культ</w:t>
            </w:r>
            <w:r>
              <w:rPr>
                <w:sz w:val="24"/>
              </w:rPr>
              <w:t>уры обучающихся.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содержанием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личный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коллективный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проживания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осознания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специфического комплекса эмоций, чувств, образов, идей, порождаемых ситуациями эстетического восприятия (постижение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</w:t>
            </w:r>
            <w:r>
              <w:rPr>
                <w:sz w:val="24"/>
              </w:rPr>
              <w:t>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переживание,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самовыражение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становление,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чуткости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внутреннему миру другого человека через опыт сотворчества и сопереживания). В процессе конкретизации учебных целей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осуществляется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следующим направлениям:</w:t>
            </w:r>
          </w:p>
          <w:p w14:paraId="2B8CA048" w14:textId="77777777" w:rsidR="00DC7350" w:rsidRDefault="001F59B8">
            <w:pPr>
              <w:pStyle w:val="TableParagraph"/>
              <w:numPr>
                <w:ilvl w:val="0"/>
                <w:numId w:val="3"/>
              </w:numPr>
              <w:tabs>
                <w:tab w:val="left" w:pos="830"/>
              </w:tabs>
              <w:spacing w:before="1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становление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единстве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эмоциональной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сферы;</w:t>
            </w:r>
          </w:p>
          <w:p w14:paraId="4CEDB8D5" w14:textId="77777777" w:rsidR="00DC7350" w:rsidRDefault="001F59B8">
            <w:pPr>
              <w:pStyle w:val="TableParagraph"/>
              <w:numPr>
                <w:ilvl w:val="0"/>
                <w:numId w:val="3"/>
              </w:numPr>
              <w:tabs>
                <w:tab w:val="left" w:pos="830"/>
              </w:tabs>
              <w:spacing w:before="1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универсального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</w:t>
            </w:r>
            <w:r>
              <w:rPr>
                <w:sz w:val="24"/>
              </w:rPr>
              <w:t>ка общения, художественного отражения многообразия жизни;</w:t>
            </w:r>
          </w:p>
          <w:p w14:paraId="56D89294" w14:textId="77777777" w:rsidR="00DC7350" w:rsidRDefault="001F59B8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  <w:tab w:val="left" w:pos="830"/>
              </w:tabs>
              <w:ind w:left="109" w:right="3081" w:firstLine="360"/>
              <w:rPr>
                <w:sz w:val="24"/>
              </w:rPr>
            </w:pPr>
            <w:r>
              <w:rPr>
                <w:sz w:val="24"/>
              </w:rPr>
              <w:t>формирование творческих способностей ребёнка, развитие мотивации к музицированию.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«Музыка”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135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4D7C1161" w14:textId="77777777" w:rsidR="00DC7350" w:rsidRDefault="001F59B8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BB3995F" w14:textId="77777777" w:rsidR="00DC7350" w:rsidRDefault="001F59B8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  <w:tab w:val="left" w:pos="830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40F90E7" w14:textId="77777777" w:rsidR="00DC7350" w:rsidRDefault="001F59B8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0436BB06" w14:textId="77777777" w:rsidR="00DC7350" w:rsidRDefault="001F59B8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DC7350" w14:paraId="0FCE5BAD" w14:textId="77777777">
        <w:trPr>
          <w:trHeight w:val="2207"/>
        </w:trPr>
        <w:tc>
          <w:tcPr>
            <w:tcW w:w="2405" w:type="dxa"/>
          </w:tcPr>
          <w:p w14:paraId="2F4D4CC8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43876FEB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3DDD6D5A" w14:textId="77777777" w:rsidR="00DC7350" w:rsidRDefault="00DC7350">
            <w:pPr>
              <w:pStyle w:val="TableParagraph"/>
              <w:rPr>
                <w:b/>
                <w:sz w:val="32"/>
              </w:rPr>
            </w:pPr>
          </w:p>
          <w:p w14:paraId="72B8ED82" w14:textId="77777777" w:rsidR="00DC7350" w:rsidRDefault="001F59B8">
            <w:pPr>
              <w:pStyle w:val="TableParagraph"/>
              <w:ind w:left="144" w:right="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Технология</w:t>
            </w:r>
          </w:p>
        </w:tc>
        <w:tc>
          <w:tcPr>
            <w:tcW w:w="13327" w:type="dxa"/>
          </w:tcPr>
          <w:p w14:paraId="3B7C8FEF" w14:textId="77777777" w:rsidR="00DC7350" w:rsidRDefault="001F59B8">
            <w:pPr>
              <w:pStyle w:val="TableParagraph"/>
              <w:ind w:left="109" w:right="96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 общего образования, представленных в Федеральном государственном стандарте начального общего 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 также ориентирована на целевые приоритеты, сформулированные в федеральной программе воспитания гимназии. 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«Технология»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Лутцева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Е.А.,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Зуева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Т.П.,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«Издательство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«Просвещение»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1.1.1.8.1.1.1.- 1.1.1.8.1.1.4. ФПУ утв. приказом Министерства просвещения РФ от 21 сентября 2022 г. № 858)</w:t>
            </w:r>
            <w:r>
              <w:rPr>
                <w:sz w:val="24"/>
              </w:rPr>
              <w:t>, 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одобрена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решением ФУМО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о</w:t>
            </w:r>
            <w:r>
              <w:rPr>
                <w:i/>
                <w:sz w:val="24"/>
              </w:rPr>
              <w:t>бщему образованию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протокол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3/21 от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27.09.2021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г.).</w:t>
            </w:r>
          </w:p>
          <w:p w14:paraId="34AA9978" w14:textId="77777777" w:rsidR="00DC7350" w:rsidRDefault="001F59B8">
            <w:pPr>
              <w:pStyle w:val="TableParagraph"/>
              <w:spacing w:line="270" w:lineRule="atLeast"/>
              <w:ind w:left="109" w:right="98"/>
              <w:jc w:val="both"/>
              <w:rPr>
                <w:sz w:val="24"/>
              </w:rPr>
            </w:pPr>
            <w:r>
              <w:rPr>
                <w:sz w:val="24"/>
              </w:rPr>
              <w:t>В соответствии с требованиями времени и инновационными установками отечественного образования, обозначенными 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данная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обновлённой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концептуальной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идеи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«Технология».</w:t>
            </w:r>
          </w:p>
        </w:tc>
      </w:tr>
    </w:tbl>
    <w:p w14:paraId="7A9FAF78" w14:textId="77777777" w:rsidR="00DC7350" w:rsidRDefault="00DC7350">
      <w:pPr>
        <w:spacing w:line="270" w:lineRule="atLeast"/>
        <w:jc w:val="both"/>
        <w:rPr>
          <w:sz w:val="24"/>
        </w:rPr>
        <w:sectPr w:rsidR="00DC7350">
          <w:pgSz w:w="16840" w:h="11910" w:orient="landscape"/>
          <w:pgMar w:top="42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3327"/>
      </w:tblGrid>
      <w:tr w:rsidR="00DC7350" w14:paraId="79FDBB16" w14:textId="77777777">
        <w:trPr>
          <w:trHeight w:val="2764"/>
        </w:trPr>
        <w:tc>
          <w:tcPr>
            <w:tcW w:w="2405" w:type="dxa"/>
          </w:tcPr>
          <w:p w14:paraId="5B1B9490" w14:textId="77777777" w:rsidR="00DC7350" w:rsidRDefault="00DC7350">
            <w:pPr>
              <w:pStyle w:val="TableParagraph"/>
              <w:rPr>
                <w:sz w:val="24"/>
              </w:rPr>
            </w:pPr>
          </w:p>
        </w:tc>
        <w:tc>
          <w:tcPr>
            <w:tcW w:w="13327" w:type="dxa"/>
          </w:tcPr>
          <w:p w14:paraId="4C1F4FD3" w14:textId="77777777" w:rsidR="00DC7350" w:rsidRDefault="001F59B8">
            <w:pPr>
              <w:pStyle w:val="TableParagraph"/>
              <w:ind w:left="109" w:right="94"/>
              <w:jc w:val="both"/>
              <w:rPr>
                <w:sz w:val="24"/>
              </w:rPr>
            </w:pPr>
            <w:r>
              <w:rPr>
                <w:sz w:val="24"/>
              </w:rPr>
              <w:t>Её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особенность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состоит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формировании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качеств,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креативности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личности.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 обладают большими специфическими резервами для решения данной задачи, особенно на уровне 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образования. В частности, курс технологии обладает возможностями в укреплении фундамента для развития </w:t>
            </w:r>
            <w:r>
              <w:rPr>
                <w:sz w:val="24"/>
              </w:rPr>
              <w:t>умственной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обучающихся начальных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классов.</w:t>
            </w:r>
          </w:p>
          <w:p w14:paraId="684620A0" w14:textId="77777777" w:rsidR="00DC7350" w:rsidRDefault="001F59B8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«Технология»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655E8532" w14:textId="77777777" w:rsidR="00DC7350" w:rsidRDefault="001F59B8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7628BEA8" w14:textId="77777777" w:rsidR="00DC7350" w:rsidRDefault="001F59B8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  <w:tab w:val="left" w:pos="830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142717AA" w14:textId="77777777" w:rsidR="00DC7350" w:rsidRDefault="001F59B8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3AC38623" w14:textId="77777777" w:rsidR="00DC7350" w:rsidRDefault="001F59B8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DC7350" w14:paraId="2CC632C8" w14:textId="77777777">
        <w:trPr>
          <w:trHeight w:val="5248"/>
        </w:trPr>
        <w:tc>
          <w:tcPr>
            <w:tcW w:w="2405" w:type="dxa"/>
          </w:tcPr>
          <w:p w14:paraId="15FF3B0C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7B88FF2B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51B1FD38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344C3D10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6BCF61FB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0DEECBDA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1D0F32CE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6B1CBCAF" w14:textId="77777777" w:rsidR="00DC7350" w:rsidRDefault="00DC7350">
            <w:pPr>
              <w:pStyle w:val="TableParagraph"/>
              <w:spacing w:before="3"/>
              <w:rPr>
                <w:b/>
              </w:rPr>
            </w:pPr>
          </w:p>
          <w:p w14:paraId="487F7A16" w14:textId="77777777" w:rsidR="00DC7350" w:rsidRDefault="001F59B8">
            <w:pPr>
              <w:pStyle w:val="TableParagraph"/>
              <w:ind w:left="697" w:right="514" w:hanging="152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Физическая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</w:p>
        </w:tc>
        <w:tc>
          <w:tcPr>
            <w:tcW w:w="13327" w:type="dxa"/>
          </w:tcPr>
          <w:p w14:paraId="5D7B8937" w14:textId="77777777" w:rsidR="00DC7350" w:rsidRDefault="001F59B8">
            <w:pPr>
              <w:pStyle w:val="TableParagraph"/>
              <w:ind w:left="109" w:right="95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Рабочая программа по физической культуре на уровне начального общего образования составлена на основе Требований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результатам освоения основной образовательной программы </w:t>
            </w:r>
            <w:r>
              <w:rPr>
                <w:sz w:val="24"/>
              </w:rPr>
              <w:t>начального общего образования, представленных в Федеральном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 образовательном стандарте начального общего образования, а также на основе характеристики планируемых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</w:t>
            </w:r>
            <w:r>
              <w:rPr>
                <w:sz w:val="24"/>
              </w:rPr>
              <w:t>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рабочей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Рабочая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программой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одобрена решением ФУМО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по общему образованию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протокол 3/21 от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27.09.2021 г.).</w:t>
            </w:r>
          </w:p>
          <w:p w14:paraId="674BDA0C" w14:textId="77777777" w:rsidR="00DC7350" w:rsidRDefault="001F59B8">
            <w:pPr>
              <w:pStyle w:val="TableParagraph"/>
              <w:ind w:left="109" w:right="98" w:firstLine="219"/>
              <w:jc w:val="both"/>
              <w:rPr>
                <w:sz w:val="24"/>
              </w:rPr>
            </w:pPr>
            <w:r>
              <w:rPr>
                <w:sz w:val="24"/>
              </w:rPr>
              <w:t xml:space="preserve">Целью </w:t>
            </w:r>
            <w:r>
              <w:rPr>
                <w:sz w:val="24"/>
              </w:rPr>
              <w:t>образования по физической культуре в начальной школе является формирование у учащихся основ здорового образа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жизни, активной творческой самостоятельности в проведении разнообразных форм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 физическими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Достижение данной цели обеспечиваетс</w:t>
            </w:r>
            <w:r>
              <w:rPr>
                <w:sz w:val="24"/>
              </w:rPr>
              <w:t>я ориентацией учебного предмета на укрепление и сохранение здоровья школьников,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приобретение ими знаний и способов самостоятельной деятельности, развитие физических качеств и освоение физических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оздоровительной,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прикладной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ориентиро</w:t>
            </w:r>
            <w:r>
              <w:rPr>
                <w:sz w:val="24"/>
              </w:rPr>
              <w:t>ванной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направленности.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Развивающая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ориентация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заключается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младших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достаточного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физического здоровья, уровня развития физических качеств и обучения физическим упражнениям раз</w:t>
            </w:r>
            <w:r>
              <w:rPr>
                <w:sz w:val="24"/>
              </w:rPr>
              <w:t>ной функциональной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направленности.</w:t>
            </w:r>
          </w:p>
          <w:p w14:paraId="63F8DABE" w14:textId="77777777" w:rsidR="00DC7350" w:rsidRDefault="001F59B8">
            <w:pPr>
              <w:pStyle w:val="TableParagraph"/>
              <w:spacing w:before="1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“Физическая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культура”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270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5CECA9CD" w14:textId="77777777" w:rsidR="00DC7350" w:rsidRDefault="001F59B8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7E3B0432" w14:textId="77777777" w:rsidR="00DC7350" w:rsidRDefault="001F59B8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391CF37E" w14:textId="77777777" w:rsidR="00DC7350" w:rsidRDefault="001F59B8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6B5F008" w14:textId="77777777" w:rsidR="00DC7350" w:rsidRDefault="001F59B8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</w:tbl>
    <w:p w14:paraId="4A96EE42" w14:textId="77777777" w:rsidR="00AA4A23" w:rsidRDefault="00AA4A23"/>
    <w:sectPr w:rsidR="00AA4A23">
      <w:pgSz w:w="16840" w:h="11910" w:orient="landscape"/>
      <w:pgMar w:top="420" w:right="440" w:bottom="280" w:left="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02572"/>
    <w:multiLevelType w:val="hybridMultilevel"/>
    <w:tmpl w:val="71262562"/>
    <w:lvl w:ilvl="0" w:tplc="A606C2B2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D78830E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494A126A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D57470F8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4172222E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B92C6CD8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0C02E6A8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7C50AB4C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0B1C7B12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1B4D0AC3"/>
    <w:multiLevelType w:val="hybridMultilevel"/>
    <w:tmpl w:val="1056248C"/>
    <w:lvl w:ilvl="0" w:tplc="8FAC432E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19470A2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61A08E02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6C72AA74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B0785CEC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40AC8062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C008A716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62503124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8F343ACA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26FD7611"/>
    <w:multiLevelType w:val="hybridMultilevel"/>
    <w:tmpl w:val="6D4438F6"/>
    <w:lvl w:ilvl="0" w:tplc="B3788DF4">
      <w:numFmt w:val="bullet"/>
      <w:lvlText w:val="●"/>
      <w:lvlJc w:val="left"/>
      <w:pPr>
        <w:ind w:left="829" w:hanging="360"/>
      </w:pPr>
      <w:rPr>
        <w:rFonts w:hint="default"/>
        <w:w w:val="100"/>
        <w:lang w:val="ru-RU" w:eastAsia="en-US" w:bidi="ar-SA"/>
      </w:rPr>
    </w:lvl>
    <w:lvl w:ilvl="1" w:tplc="50100D46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869A2BA8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232820F0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1A801C68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03D69E30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30802298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7548B726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E5F6D43A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535C3B02"/>
    <w:multiLevelType w:val="hybridMultilevel"/>
    <w:tmpl w:val="F54CF002"/>
    <w:lvl w:ilvl="0" w:tplc="130878D4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F9AEA7C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4972E964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3E70BC84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CF4413E6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E4D42B86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FC969252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C0A295F6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AC3E5EBA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5C614956"/>
    <w:multiLevelType w:val="hybridMultilevel"/>
    <w:tmpl w:val="759C68AE"/>
    <w:lvl w:ilvl="0" w:tplc="6B52C30A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9804D38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C98A373E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A71415D8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6944CFD8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216C8A7C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2990E816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4DC01402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FBB05722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5D5305BC"/>
    <w:multiLevelType w:val="hybridMultilevel"/>
    <w:tmpl w:val="4AA877A0"/>
    <w:lvl w:ilvl="0" w:tplc="ADEE06A0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794818C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5D98EEAC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DCD0DA3A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935CA092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964ECA38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7720A338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3B242910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D1A65E7A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5EFF1E68"/>
    <w:multiLevelType w:val="hybridMultilevel"/>
    <w:tmpl w:val="4BDCCC60"/>
    <w:lvl w:ilvl="0" w:tplc="01625596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DF0C726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A58A4104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B248FDB6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C35E72E0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5FB03DCA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C3144D02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B8202FBC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B464F380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6032216E"/>
    <w:multiLevelType w:val="hybridMultilevel"/>
    <w:tmpl w:val="52944D3A"/>
    <w:lvl w:ilvl="0" w:tplc="FFB0A32E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64E6C5E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EBC0D45A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F8404BDC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B374E1F0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71AAFFA2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84C4D704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36F844A6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25F46038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70595B51"/>
    <w:multiLevelType w:val="hybridMultilevel"/>
    <w:tmpl w:val="0AB87390"/>
    <w:lvl w:ilvl="0" w:tplc="E44255BE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5E27298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D47AE126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0E6A6218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C022620A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6D2E0290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B956CC1C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0BC856EE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5BC60D14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741404AF"/>
    <w:multiLevelType w:val="hybridMultilevel"/>
    <w:tmpl w:val="A7CA753A"/>
    <w:lvl w:ilvl="0" w:tplc="A8FE9902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5EAA630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125E00A2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87289E46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59823802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0686BDDE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9BF2407E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70F62F08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ADA87516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10" w15:restartNumberingAfterBreak="0">
    <w:nsid w:val="7C324D35"/>
    <w:multiLevelType w:val="hybridMultilevel"/>
    <w:tmpl w:val="5F62BC6C"/>
    <w:lvl w:ilvl="0" w:tplc="FA8A4242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4EED7AC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60CE319E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D48CBAEC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8456748C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908E23EC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7D22FFF2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9B8833B4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DB8C43E0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9"/>
  </w:num>
  <w:num w:numId="3">
    <w:abstractNumId w:val="1"/>
  </w:num>
  <w:num w:numId="4">
    <w:abstractNumId w:val="4"/>
  </w:num>
  <w:num w:numId="5">
    <w:abstractNumId w:val="6"/>
  </w:num>
  <w:num w:numId="6">
    <w:abstractNumId w:val="3"/>
  </w:num>
  <w:num w:numId="7">
    <w:abstractNumId w:val="2"/>
  </w:num>
  <w:num w:numId="8">
    <w:abstractNumId w:val="0"/>
  </w:num>
  <w:num w:numId="9">
    <w:abstractNumId w:val="5"/>
  </w:num>
  <w:num w:numId="10">
    <w:abstractNumId w:val="7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C7350"/>
    <w:rsid w:val="001F59B8"/>
    <w:rsid w:val="002477F5"/>
    <w:rsid w:val="00AA4A23"/>
    <w:rsid w:val="00DC7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20A94"/>
  <w15:docId w15:val="{56C11B47-2B4E-4F08-AC09-59D507E20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"/>
      <w:ind w:left="2203" w:right="2204"/>
      <w:jc w:val="center"/>
    </w:pPr>
    <w:rPr>
      <w:b/>
      <w:bCs/>
      <w:sz w:val="28"/>
      <w:szCs w:val="28"/>
    </w:rPr>
  </w:style>
  <w:style w:type="paragraph" w:styleId="a4">
    <w:name w:val="Title"/>
    <w:basedOn w:val="a"/>
    <w:uiPriority w:val="10"/>
    <w:qFormat/>
    <w:pPr>
      <w:spacing w:before="59"/>
      <w:ind w:left="2204" w:right="2204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3409</Words>
  <Characters>19432</Characters>
  <Application>Microsoft Office Word</Application>
  <DocSecurity>0</DocSecurity>
  <Lines>161</Lines>
  <Paragraphs>45</Paragraphs>
  <ScaleCrop>false</ScaleCrop>
  <Company/>
  <LinksUpToDate>false</LinksUpToDate>
  <CharactersWithSpaces>22796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Home</cp:lastModifiedBy>
  <cp:revision>5</cp:revision>
  <dcterms:created xsi:type="dcterms:W3CDTF">2023-09-07T16:53:00Z</dcterms:created>
  <dcterms:modified xsi:type="dcterms:W3CDTF">2023-09-09T19:34:00Z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2023-09-02T00:00:00Z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2023-09-07T00:00:00Z</vt:filetime>
  </property>
</Properties>
</file>